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09"/>
      </w:tblGrid>
      <w:tr w:rsidR="00F1439D" w14:paraId="1D385AE1" w14:textId="77777777" w:rsidTr="003E6018">
        <w:tc>
          <w:tcPr>
            <w:tcW w:w="4409" w:type="dxa"/>
            <w:vAlign w:val="center"/>
          </w:tcPr>
          <w:p w14:paraId="244B9ACC" w14:textId="77777777" w:rsidR="00F1439D" w:rsidRDefault="00F1439D" w:rsidP="003E6018">
            <w:pPr>
              <w:tabs>
                <w:tab w:val="center" w:pos="1493"/>
                <w:tab w:val="center" w:pos="7230"/>
              </w:tabs>
              <w:spacing w:after="326" w:line="259" w:lineRule="auto"/>
              <w:ind w:left="0" w:firstLine="0"/>
              <w:jc w:val="center"/>
            </w:pPr>
            <w:r>
              <w:rPr>
                <w:noProof/>
              </w:rPr>
              <w:drawing>
                <wp:inline distT="0" distB="0" distL="0" distR="0" wp14:anchorId="137CE3C4" wp14:editId="1891FDDF">
                  <wp:extent cx="900000" cy="10821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cstate="print">
                            <a:extLst>
                              <a:ext uri="{28A0092B-C50C-407E-A947-70E740481C1C}">
                                <a14:useLocalDpi xmlns:a14="http://schemas.microsoft.com/office/drawing/2010/main" val="0"/>
                              </a:ext>
                            </a:extLst>
                          </a:blip>
                          <a:srcRect l="15779" t="7880" r="16229" b="10372"/>
                          <a:stretch/>
                        </pic:blipFill>
                        <pic:spPr bwMode="auto">
                          <a:xfrm>
                            <a:off x="0" y="0"/>
                            <a:ext cx="900000" cy="1082118"/>
                          </a:xfrm>
                          <a:prstGeom prst="rect">
                            <a:avLst/>
                          </a:prstGeom>
                          <a:ln>
                            <a:noFill/>
                          </a:ln>
                          <a:extLst>
                            <a:ext uri="{53640926-AAD7-44D8-BBD7-CCE9431645EC}">
                              <a14:shadowObscured xmlns:a14="http://schemas.microsoft.com/office/drawing/2010/main"/>
                            </a:ext>
                          </a:extLst>
                        </pic:spPr>
                      </pic:pic>
                    </a:graphicData>
                  </a:graphic>
                </wp:inline>
              </w:drawing>
            </w:r>
          </w:p>
        </w:tc>
        <w:tc>
          <w:tcPr>
            <w:tcW w:w="4409" w:type="dxa"/>
            <w:vAlign w:val="center"/>
          </w:tcPr>
          <w:p w14:paraId="037E3EB5" w14:textId="77777777" w:rsidR="00F1439D" w:rsidRPr="0075410E" w:rsidRDefault="00D12119" w:rsidP="003E6018">
            <w:pPr>
              <w:tabs>
                <w:tab w:val="center" w:pos="1493"/>
                <w:tab w:val="center" w:pos="7230"/>
              </w:tabs>
              <w:spacing w:after="326" w:line="259" w:lineRule="auto"/>
              <w:ind w:left="0" w:firstLine="0"/>
              <w:jc w:val="center"/>
              <w:rPr>
                <w:b/>
                <w:bCs/>
              </w:rPr>
            </w:pPr>
            <w:r>
              <w:rPr>
                <w:rFonts w:ascii="Calibri" w:hAnsi="Calibri" w:cs="Calibri"/>
                <w:noProof/>
                <w:sz w:val="30"/>
                <w:szCs w:val="30"/>
              </w:rPr>
              <w:drawing>
                <wp:inline distT="0" distB="0" distL="0" distR="0" wp14:anchorId="14F1B332" wp14:editId="30C7B7A6">
                  <wp:extent cx="723014" cy="972000"/>
                  <wp:effectExtent l="0" t="0" r="127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3014" cy="972000"/>
                          </a:xfrm>
                          <a:prstGeom prst="rect">
                            <a:avLst/>
                          </a:prstGeom>
                          <a:effectLst/>
                        </pic:spPr>
                      </pic:pic>
                    </a:graphicData>
                  </a:graphic>
                </wp:inline>
              </w:drawing>
            </w:r>
          </w:p>
        </w:tc>
      </w:tr>
    </w:tbl>
    <w:p w14:paraId="16033B43" w14:textId="0A3D60F6" w:rsidR="00E42036" w:rsidRPr="00DA2E61" w:rsidRDefault="00101026" w:rsidP="003E6018">
      <w:pPr>
        <w:pStyle w:val="Heading1"/>
        <w:spacing w:after="260"/>
        <w:ind w:right="39"/>
        <w:rPr>
          <w:b/>
          <w:bCs/>
          <w:sz w:val="24"/>
          <w:szCs w:val="24"/>
        </w:rPr>
      </w:pPr>
      <w:r>
        <w:rPr>
          <w:b/>
          <w:bCs/>
          <w:sz w:val="32"/>
          <w:szCs w:val="24"/>
          <w:u w:val="none"/>
        </w:rPr>
        <w:t>PERJANJIAN KERJA SAMA</w:t>
      </w:r>
    </w:p>
    <w:p w14:paraId="150544CC" w14:textId="77777777" w:rsidR="00E42036" w:rsidRPr="00490A01" w:rsidRDefault="00000000" w:rsidP="003E6018">
      <w:pPr>
        <w:spacing w:after="303" w:line="259" w:lineRule="auto"/>
        <w:ind w:left="10" w:right="39" w:hanging="10"/>
        <w:jc w:val="center"/>
        <w:rPr>
          <w:b/>
          <w:bCs/>
          <w:sz w:val="24"/>
          <w:szCs w:val="24"/>
        </w:rPr>
      </w:pPr>
      <w:r w:rsidRPr="00490A01">
        <w:rPr>
          <w:b/>
          <w:bCs/>
          <w:sz w:val="24"/>
          <w:szCs w:val="24"/>
        </w:rPr>
        <w:t>ANTARA</w:t>
      </w:r>
    </w:p>
    <w:p w14:paraId="4FB915FF" w14:textId="21E05004" w:rsidR="00101026" w:rsidRDefault="00101026" w:rsidP="003E6018">
      <w:pPr>
        <w:pStyle w:val="NoSpacing"/>
        <w:ind w:left="0" w:right="39" w:firstLine="0"/>
        <w:jc w:val="center"/>
        <w:rPr>
          <w:b/>
          <w:bCs/>
          <w:sz w:val="24"/>
          <w:szCs w:val="24"/>
        </w:rPr>
      </w:pPr>
      <w:r>
        <w:rPr>
          <w:b/>
          <w:bCs/>
          <w:sz w:val="24"/>
          <w:szCs w:val="24"/>
        </w:rPr>
        <w:t>FAKULTAS ILMU KOMPUTER</w:t>
      </w:r>
    </w:p>
    <w:p w14:paraId="062CF638" w14:textId="6FBD642D" w:rsidR="00490A01" w:rsidRDefault="00000000" w:rsidP="003E6018">
      <w:pPr>
        <w:pStyle w:val="NoSpacing"/>
        <w:ind w:left="0" w:right="39" w:firstLine="0"/>
        <w:jc w:val="center"/>
        <w:rPr>
          <w:b/>
          <w:bCs/>
          <w:sz w:val="24"/>
          <w:szCs w:val="24"/>
        </w:rPr>
      </w:pPr>
      <w:r w:rsidRPr="00490A01">
        <w:rPr>
          <w:b/>
          <w:bCs/>
          <w:sz w:val="24"/>
          <w:szCs w:val="24"/>
        </w:rPr>
        <w:t xml:space="preserve">UNIVERSITAS </w:t>
      </w:r>
      <w:r w:rsidR="0043121E" w:rsidRPr="00490A01">
        <w:rPr>
          <w:b/>
          <w:bCs/>
          <w:sz w:val="24"/>
          <w:szCs w:val="24"/>
        </w:rPr>
        <w:t>NURDIN HAMZAH</w:t>
      </w:r>
    </w:p>
    <w:p w14:paraId="672C3E6D" w14:textId="77777777" w:rsidR="00101026" w:rsidRPr="00490A01" w:rsidRDefault="00101026" w:rsidP="003E6018">
      <w:pPr>
        <w:pStyle w:val="NoSpacing"/>
        <w:ind w:left="0" w:right="39" w:firstLine="0"/>
        <w:jc w:val="center"/>
        <w:rPr>
          <w:b/>
          <w:bCs/>
          <w:sz w:val="24"/>
          <w:szCs w:val="24"/>
        </w:rPr>
      </w:pPr>
    </w:p>
    <w:p w14:paraId="05EE66FD" w14:textId="77777777" w:rsidR="00490A01" w:rsidRDefault="00000000" w:rsidP="003E6018">
      <w:pPr>
        <w:pStyle w:val="NoSpacing"/>
        <w:ind w:left="0" w:right="39" w:firstLine="0"/>
        <w:jc w:val="center"/>
        <w:rPr>
          <w:b/>
          <w:bCs/>
          <w:sz w:val="24"/>
          <w:szCs w:val="24"/>
        </w:rPr>
      </w:pPr>
      <w:r w:rsidRPr="00490A01">
        <w:rPr>
          <w:b/>
          <w:bCs/>
          <w:sz w:val="24"/>
          <w:szCs w:val="24"/>
        </w:rPr>
        <w:t>DENGAN</w:t>
      </w:r>
    </w:p>
    <w:p w14:paraId="29E3BB71" w14:textId="77777777" w:rsidR="00101026" w:rsidRDefault="00101026" w:rsidP="003E6018">
      <w:pPr>
        <w:pStyle w:val="NoSpacing"/>
        <w:ind w:left="0" w:right="39" w:firstLine="0"/>
        <w:jc w:val="center"/>
        <w:rPr>
          <w:b/>
          <w:bCs/>
          <w:sz w:val="24"/>
          <w:szCs w:val="24"/>
        </w:rPr>
      </w:pPr>
    </w:p>
    <w:p w14:paraId="51AECC41" w14:textId="430E011A" w:rsidR="00101026" w:rsidRPr="00490A01" w:rsidRDefault="00101026" w:rsidP="003E6018">
      <w:pPr>
        <w:pStyle w:val="NoSpacing"/>
        <w:ind w:left="0" w:right="39" w:firstLine="0"/>
        <w:jc w:val="center"/>
        <w:rPr>
          <w:b/>
          <w:bCs/>
          <w:sz w:val="24"/>
          <w:szCs w:val="24"/>
        </w:rPr>
      </w:pPr>
      <w:r>
        <w:rPr>
          <w:b/>
          <w:bCs/>
          <w:sz w:val="24"/>
          <w:szCs w:val="24"/>
        </w:rPr>
        <w:t>FAKULTAS ILMU KOMPUTER</w:t>
      </w:r>
    </w:p>
    <w:p w14:paraId="25F1A492" w14:textId="216526E0" w:rsidR="00E42036" w:rsidRPr="00490A01" w:rsidRDefault="004A3BE3" w:rsidP="003E6018">
      <w:pPr>
        <w:pStyle w:val="NoSpacing"/>
        <w:ind w:left="0" w:right="39" w:firstLine="0"/>
        <w:jc w:val="center"/>
        <w:rPr>
          <w:b/>
          <w:bCs/>
          <w:sz w:val="24"/>
          <w:szCs w:val="24"/>
        </w:rPr>
      </w:pPr>
      <w:r>
        <w:rPr>
          <w:b/>
          <w:bCs/>
          <w:sz w:val="24"/>
          <w:szCs w:val="24"/>
        </w:rPr>
        <w:t>UNIVERSITAS DINAMIKA BANGSA</w:t>
      </w:r>
    </w:p>
    <w:p w14:paraId="42433268" w14:textId="77777777" w:rsidR="00490A01" w:rsidRPr="00490A01" w:rsidRDefault="00490A01" w:rsidP="003E6018">
      <w:pPr>
        <w:pStyle w:val="NoSpacing"/>
        <w:ind w:left="0" w:right="39" w:firstLine="0"/>
        <w:jc w:val="center"/>
        <w:rPr>
          <w:b/>
          <w:bCs/>
          <w:sz w:val="24"/>
          <w:szCs w:val="24"/>
        </w:rPr>
      </w:pPr>
    </w:p>
    <w:p w14:paraId="26F1908E" w14:textId="77777777" w:rsidR="00490A01" w:rsidRPr="00490A01" w:rsidRDefault="00000000" w:rsidP="003E6018">
      <w:pPr>
        <w:pStyle w:val="NoSpacing"/>
        <w:ind w:left="0" w:right="39" w:firstLine="0"/>
        <w:jc w:val="center"/>
        <w:rPr>
          <w:b/>
          <w:bCs/>
          <w:sz w:val="24"/>
          <w:szCs w:val="24"/>
        </w:rPr>
      </w:pPr>
      <w:r w:rsidRPr="00490A01">
        <w:rPr>
          <w:b/>
          <w:bCs/>
          <w:sz w:val="24"/>
          <w:szCs w:val="24"/>
        </w:rPr>
        <w:t>TENTANG</w:t>
      </w:r>
    </w:p>
    <w:p w14:paraId="1C436A16" w14:textId="677CA8FE" w:rsidR="00E42036" w:rsidRPr="00490A01" w:rsidRDefault="008C5FD0" w:rsidP="003E6018">
      <w:pPr>
        <w:pStyle w:val="NoSpacing"/>
        <w:ind w:left="0" w:right="39" w:firstLine="0"/>
        <w:jc w:val="center"/>
        <w:rPr>
          <w:b/>
          <w:bCs/>
          <w:sz w:val="24"/>
          <w:szCs w:val="24"/>
        </w:rPr>
      </w:pPr>
      <w:r>
        <w:rPr>
          <w:b/>
          <w:bCs/>
          <w:sz w:val="24"/>
          <w:szCs w:val="24"/>
        </w:rPr>
        <w:t>PENDIDIKAN, PENELITIAN, PENGABDIAN KEPADA MASYARAKAT DAN PENINGKATAN SUMBER DAYA MANUSIA</w:t>
      </w:r>
    </w:p>
    <w:p w14:paraId="614980F1" w14:textId="77777777" w:rsidR="00490A01" w:rsidRPr="00A243E8" w:rsidRDefault="00490A01" w:rsidP="003E6018">
      <w:pPr>
        <w:pStyle w:val="Heading1"/>
        <w:tabs>
          <w:tab w:val="center" w:pos="2630"/>
          <w:tab w:val="center" w:pos="5439"/>
        </w:tabs>
        <w:ind w:right="39"/>
        <w:rPr>
          <w:b/>
          <w:bCs/>
        </w:rPr>
      </w:pPr>
    </w:p>
    <w:p w14:paraId="5BE48B2B" w14:textId="34486B0C" w:rsidR="00E42036" w:rsidRPr="00A243E8" w:rsidRDefault="00D325EC" w:rsidP="00A243E8">
      <w:pPr>
        <w:pStyle w:val="Heading1"/>
        <w:tabs>
          <w:tab w:val="center" w:pos="2410"/>
          <w:tab w:val="center" w:pos="5439"/>
        </w:tabs>
        <w:spacing w:line="240" w:lineRule="auto"/>
        <w:ind w:right="39"/>
        <w:rPr>
          <w:b/>
          <w:bCs/>
          <w:u w:val="none"/>
        </w:rPr>
      </w:pPr>
      <w:r>
        <w:rPr>
          <w:b/>
          <w:bCs/>
          <w:u w:val="none"/>
        </w:rPr>
        <w:t xml:space="preserve">                  </w:t>
      </w:r>
      <w:r w:rsidRPr="00A243E8">
        <w:rPr>
          <w:b/>
          <w:bCs/>
          <w:u w:val="none"/>
        </w:rPr>
        <w:t xml:space="preserve">NOMOR : </w:t>
      </w:r>
      <w:r>
        <w:rPr>
          <w:b/>
          <w:bCs/>
          <w:u w:val="none"/>
        </w:rPr>
        <w:t xml:space="preserve">      </w:t>
      </w:r>
      <w:r w:rsidR="00490A01" w:rsidRPr="00A243E8">
        <w:rPr>
          <w:b/>
          <w:bCs/>
          <w:u w:val="none"/>
        </w:rPr>
        <w:t>/</w:t>
      </w:r>
      <w:r>
        <w:rPr>
          <w:b/>
          <w:bCs/>
          <w:u w:val="none"/>
        </w:rPr>
        <w:t>FILKOM-UNH</w:t>
      </w:r>
      <w:r w:rsidR="00490A01" w:rsidRPr="00A243E8">
        <w:rPr>
          <w:b/>
          <w:bCs/>
          <w:u w:val="none"/>
        </w:rPr>
        <w:t>/KS/</w:t>
      </w:r>
      <w:r w:rsidR="006D458A" w:rsidRPr="00A243E8">
        <w:rPr>
          <w:b/>
          <w:bCs/>
          <w:u w:val="none"/>
        </w:rPr>
        <w:t>M</w:t>
      </w:r>
      <w:r>
        <w:rPr>
          <w:b/>
          <w:bCs/>
          <w:u w:val="none"/>
        </w:rPr>
        <w:t>oA</w:t>
      </w:r>
      <w:r w:rsidR="00490A01" w:rsidRPr="00A243E8">
        <w:rPr>
          <w:b/>
          <w:bCs/>
          <w:u w:val="none"/>
        </w:rPr>
        <w:t>/202</w:t>
      </w:r>
      <w:r w:rsidR="00A243E8" w:rsidRPr="00A243E8">
        <w:rPr>
          <w:b/>
          <w:bCs/>
          <w:u w:val="none"/>
        </w:rPr>
        <w:t>3</w:t>
      </w:r>
    </w:p>
    <w:p w14:paraId="69BBE6DB" w14:textId="164FD508" w:rsidR="00E42036" w:rsidRPr="00A243E8" w:rsidRDefault="00D325EC" w:rsidP="003E6018">
      <w:pPr>
        <w:spacing w:after="104" w:line="240" w:lineRule="auto"/>
        <w:ind w:left="0" w:right="39" w:firstLine="0"/>
        <w:jc w:val="center"/>
        <w:rPr>
          <w:b/>
          <w:bCs/>
        </w:rPr>
      </w:pPr>
      <w:r>
        <w:rPr>
          <w:b/>
          <w:bCs/>
        </w:rPr>
        <w:t xml:space="preserve">                              </w:t>
      </w:r>
      <w:r w:rsidR="00A243E8" w:rsidRPr="00A243E8">
        <w:rPr>
          <w:b/>
          <w:bCs/>
        </w:rPr>
        <w:t xml:space="preserve"> </w:t>
      </w:r>
      <w:r w:rsidR="00A243E8">
        <w:rPr>
          <w:b/>
          <w:bCs/>
        </w:rPr>
        <w:t xml:space="preserve"> </w:t>
      </w:r>
      <w:r w:rsidR="00A243E8" w:rsidRPr="00A243E8">
        <w:rPr>
          <w:b/>
          <w:bCs/>
        </w:rPr>
        <w:t xml:space="preserve">NOMOR :      </w:t>
      </w:r>
      <w:r w:rsidR="00A243E8">
        <w:rPr>
          <w:b/>
          <w:bCs/>
        </w:rPr>
        <w:t xml:space="preserve"> </w:t>
      </w:r>
      <w:r w:rsidR="00A243E8" w:rsidRPr="00A243E8">
        <w:rPr>
          <w:b/>
          <w:bCs/>
        </w:rPr>
        <w:t>/Mo</w:t>
      </w:r>
      <w:r>
        <w:rPr>
          <w:b/>
          <w:bCs/>
        </w:rPr>
        <w:t>A</w:t>
      </w:r>
      <w:r w:rsidR="00A243E8" w:rsidRPr="00A243E8">
        <w:rPr>
          <w:b/>
          <w:bCs/>
        </w:rPr>
        <w:t>/</w:t>
      </w:r>
      <w:r>
        <w:rPr>
          <w:b/>
          <w:bCs/>
        </w:rPr>
        <w:t>DK-FILKOM</w:t>
      </w:r>
      <w:r w:rsidR="00A243E8" w:rsidRPr="00A243E8">
        <w:rPr>
          <w:b/>
          <w:bCs/>
        </w:rPr>
        <w:t>/UNAMA/</w:t>
      </w:r>
      <w:r>
        <w:rPr>
          <w:b/>
          <w:bCs/>
        </w:rPr>
        <w:t>VII</w:t>
      </w:r>
      <w:r w:rsidR="00A243E8" w:rsidRPr="00A243E8">
        <w:rPr>
          <w:b/>
          <w:bCs/>
        </w:rPr>
        <w:t>/2023</w:t>
      </w:r>
    </w:p>
    <w:p w14:paraId="68945186" w14:textId="40C8FF19" w:rsidR="0043121E" w:rsidRPr="00870CA9" w:rsidRDefault="00000000" w:rsidP="00A243E8">
      <w:pPr>
        <w:spacing w:after="244" w:line="276" w:lineRule="auto"/>
        <w:ind w:left="10" w:right="39"/>
      </w:pPr>
      <w:r w:rsidRPr="00870CA9">
        <w:t>Pada hari ini,</w:t>
      </w:r>
      <w:r w:rsidR="00A243E8">
        <w:t xml:space="preserve"> Senin</w:t>
      </w:r>
      <w:r w:rsidRPr="00870CA9">
        <w:t xml:space="preserve">, tanggal </w:t>
      </w:r>
      <w:r w:rsidR="00A243E8">
        <w:t>tujuh belas bulan Juli tahun dua ribu dua puluh tiga</w:t>
      </w:r>
      <w:r w:rsidRPr="00870CA9">
        <w:t xml:space="preserve"> (</w:t>
      </w:r>
      <w:r w:rsidR="00A243E8">
        <w:t>17-</w:t>
      </w:r>
      <w:r w:rsidR="003E6018" w:rsidRPr="00870CA9">
        <w:t>0</w:t>
      </w:r>
      <w:r w:rsidR="00A243E8">
        <w:t>7-</w:t>
      </w:r>
      <w:r w:rsidRPr="00870CA9">
        <w:t>202</w:t>
      </w:r>
      <w:r w:rsidR="003E6018" w:rsidRPr="00870CA9">
        <w:t>3</w:t>
      </w:r>
      <w:r w:rsidRPr="00870CA9">
        <w:t>), kami yang bertanda tangan di bawah ini:</w:t>
      </w:r>
    </w:p>
    <w:p w14:paraId="1D086616" w14:textId="3D4BB2A4" w:rsidR="0043121E" w:rsidRPr="00870CA9" w:rsidRDefault="008C5FD0" w:rsidP="00A243E8">
      <w:pPr>
        <w:pStyle w:val="ListParagraph"/>
        <w:numPr>
          <w:ilvl w:val="0"/>
          <w:numId w:val="4"/>
        </w:numPr>
        <w:tabs>
          <w:tab w:val="left" w:pos="360"/>
          <w:tab w:val="left" w:pos="3969"/>
        </w:tabs>
        <w:spacing w:after="0"/>
        <w:ind w:left="4253" w:right="39" w:hanging="3969"/>
        <w:jc w:val="both"/>
        <w:rPr>
          <w:rFonts w:ascii="Times New Roman" w:hAnsi="Times New Roman" w:cs="Times New Roman"/>
        </w:rPr>
      </w:pPr>
      <w:r>
        <w:rPr>
          <w:rFonts w:ascii="Times New Roman" w:hAnsi="Times New Roman" w:cs="Times New Roman"/>
          <w:b/>
        </w:rPr>
        <w:t>Novhirtamely Kahar, ST., M.Kom</w:t>
      </w:r>
      <w:r w:rsidR="0043121E" w:rsidRPr="00870CA9">
        <w:rPr>
          <w:rFonts w:ascii="Times New Roman" w:hAnsi="Times New Roman" w:cs="Times New Roman"/>
        </w:rPr>
        <w:tab/>
        <w:t xml:space="preserve">: </w:t>
      </w:r>
      <w:r w:rsidR="0043121E" w:rsidRPr="00870CA9">
        <w:rPr>
          <w:rFonts w:ascii="Times New Roman" w:hAnsi="Times New Roman" w:cs="Times New Roman"/>
        </w:rPr>
        <w:tab/>
      </w:r>
      <w:r>
        <w:rPr>
          <w:rFonts w:ascii="Times New Roman" w:hAnsi="Times New Roman" w:cs="Times New Roman"/>
          <w:color w:val="000000"/>
        </w:rPr>
        <w:t xml:space="preserve">Dekan Fakultas Ilmu </w:t>
      </w:r>
      <w:r w:rsidR="00C1221B">
        <w:rPr>
          <w:rFonts w:ascii="Times New Roman" w:hAnsi="Times New Roman" w:cs="Times New Roman"/>
          <w:color w:val="000000"/>
        </w:rPr>
        <w:t>Komputer Universitas Nurdin Hamzah,</w:t>
      </w:r>
      <w:r>
        <w:rPr>
          <w:rFonts w:ascii="Times New Roman" w:hAnsi="Times New Roman" w:cs="Times New Roman"/>
          <w:color w:val="000000"/>
        </w:rPr>
        <w:t xml:space="preserve"> yang dalam hal ini bertindak untuk dan atas nama </w:t>
      </w:r>
      <w:r w:rsidR="0043121E" w:rsidRPr="00870CA9">
        <w:rPr>
          <w:rFonts w:ascii="Times New Roman" w:hAnsi="Times New Roman" w:cs="Times New Roman"/>
        </w:rPr>
        <w:t xml:space="preserve">Universitas Nurdin Hamzah, berkedudukan di Jalan Kolonel Abunjani, </w:t>
      </w:r>
      <w:r w:rsidR="008D5EC4" w:rsidRPr="00870CA9">
        <w:rPr>
          <w:rFonts w:ascii="Times New Roman" w:hAnsi="Times New Roman" w:cs="Times New Roman"/>
        </w:rPr>
        <w:t xml:space="preserve">Selamat, Danau </w:t>
      </w:r>
      <w:r w:rsidR="0043121E" w:rsidRPr="00870CA9">
        <w:rPr>
          <w:rFonts w:ascii="Times New Roman" w:hAnsi="Times New Roman" w:cs="Times New Roman"/>
        </w:rPr>
        <w:t>Sipin, Kota Jambi</w:t>
      </w:r>
      <w:r w:rsidR="00C1221B">
        <w:rPr>
          <w:rFonts w:ascii="Times New Roman" w:hAnsi="Times New Roman" w:cs="Times New Roman"/>
        </w:rPr>
        <w:t>,</w:t>
      </w:r>
      <w:r w:rsidR="0043121E" w:rsidRPr="00870CA9">
        <w:rPr>
          <w:rFonts w:ascii="Times New Roman" w:hAnsi="Times New Roman" w:cs="Times New Roman"/>
        </w:rPr>
        <w:t xml:space="preserve"> </w:t>
      </w:r>
      <w:r w:rsidR="008D5EC4" w:rsidRPr="00870CA9">
        <w:rPr>
          <w:rFonts w:ascii="Times New Roman" w:hAnsi="Times New Roman" w:cs="Times New Roman"/>
        </w:rPr>
        <w:t xml:space="preserve">yang </w:t>
      </w:r>
      <w:r w:rsidR="0043121E" w:rsidRPr="00870CA9">
        <w:rPr>
          <w:rFonts w:ascii="Times New Roman" w:hAnsi="Times New Roman" w:cs="Times New Roman"/>
        </w:rPr>
        <w:t>selanjutnya disebut</w:t>
      </w:r>
      <w:r w:rsidR="008D5EC4" w:rsidRPr="00870CA9">
        <w:rPr>
          <w:rFonts w:ascii="Times New Roman" w:hAnsi="Times New Roman" w:cs="Times New Roman"/>
        </w:rPr>
        <w:t xml:space="preserve"> sebagai</w:t>
      </w:r>
      <w:r w:rsidR="0043121E" w:rsidRPr="00870CA9">
        <w:rPr>
          <w:rFonts w:ascii="Times New Roman" w:hAnsi="Times New Roman" w:cs="Times New Roman"/>
        </w:rPr>
        <w:t xml:space="preserve"> “</w:t>
      </w:r>
      <w:r w:rsidR="0043121E" w:rsidRPr="00870CA9">
        <w:rPr>
          <w:rFonts w:ascii="Times New Roman" w:hAnsi="Times New Roman" w:cs="Times New Roman"/>
          <w:b/>
        </w:rPr>
        <w:t xml:space="preserve">PIHAK </w:t>
      </w:r>
      <w:r w:rsidR="008D5EC4" w:rsidRPr="00870CA9">
        <w:rPr>
          <w:rFonts w:ascii="Times New Roman" w:hAnsi="Times New Roman" w:cs="Times New Roman"/>
          <w:b/>
        </w:rPr>
        <w:t>PERTAMA</w:t>
      </w:r>
      <w:r w:rsidR="0043121E" w:rsidRPr="00870CA9">
        <w:rPr>
          <w:rFonts w:ascii="Times New Roman" w:hAnsi="Times New Roman" w:cs="Times New Roman"/>
          <w:b/>
        </w:rPr>
        <w:t>”</w:t>
      </w:r>
      <w:r w:rsidR="0043121E" w:rsidRPr="00870CA9">
        <w:rPr>
          <w:rFonts w:ascii="Times New Roman" w:hAnsi="Times New Roman" w:cs="Times New Roman"/>
        </w:rPr>
        <w:t>.</w:t>
      </w:r>
    </w:p>
    <w:p w14:paraId="66411CC0" w14:textId="77777777" w:rsidR="00104FF6" w:rsidRPr="00870CA9" w:rsidRDefault="00104FF6" w:rsidP="00A243E8">
      <w:pPr>
        <w:pStyle w:val="ListParagraph"/>
        <w:tabs>
          <w:tab w:val="left" w:pos="360"/>
          <w:tab w:val="left" w:pos="3969"/>
        </w:tabs>
        <w:spacing w:after="0"/>
        <w:ind w:left="4253" w:right="39"/>
        <w:jc w:val="both"/>
        <w:rPr>
          <w:rFonts w:ascii="Times New Roman" w:hAnsi="Times New Roman" w:cs="Times New Roman"/>
        </w:rPr>
      </w:pPr>
    </w:p>
    <w:p w14:paraId="6AF8EBE1" w14:textId="7FD3B049" w:rsidR="00042259" w:rsidRPr="00870CA9" w:rsidRDefault="008C5FD0" w:rsidP="00A243E8">
      <w:pPr>
        <w:pStyle w:val="ListParagraph"/>
        <w:numPr>
          <w:ilvl w:val="0"/>
          <w:numId w:val="4"/>
        </w:numPr>
        <w:tabs>
          <w:tab w:val="left" w:pos="360"/>
          <w:tab w:val="left" w:pos="3969"/>
        </w:tabs>
        <w:spacing w:after="0"/>
        <w:ind w:left="4253" w:right="39" w:hanging="3969"/>
        <w:jc w:val="both"/>
        <w:rPr>
          <w:rFonts w:ascii="Times New Roman" w:hAnsi="Times New Roman" w:cs="Times New Roman"/>
        </w:rPr>
      </w:pPr>
      <w:r>
        <w:rPr>
          <w:rFonts w:ascii="Times New Roman" w:hAnsi="Times New Roman" w:cs="Times New Roman"/>
          <w:b/>
        </w:rPr>
        <w:t>Desi Kisbianty, ST., M.Si</w:t>
      </w:r>
      <w:r w:rsidR="00042259" w:rsidRPr="00870CA9">
        <w:rPr>
          <w:rFonts w:ascii="Times New Roman" w:hAnsi="Times New Roman" w:cs="Times New Roman"/>
        </w:rPr>
        <w:tab/>
        <w:t>:</w:t>
      </w:r>
      <w:r w:rsidR="00042259" w:rsidRPr="00870CA9">
        <w:rPr>
          <w:rFonts w:ascii="Times New Roman" w:hAnsi="Times New Roman" w:cs="Times New Roman"/>
        </w:rPr>
        <w:tab/>
      </w:r>
      <w:r>
        <w:rPr>
          <w:rFonts w:ascii="Times New Roman" w:hAnsi="Times New Roman" w:cs="Times New Roman"/>
          <w:color w:val="000000"/>
        </w:rPr>
        <w:t>Dekan Fakultas Ilmu Komputer Universitas Dinamika Bangsa Jambi, yang dalam hal ini bertindak untuk dan atas nama Universitas Dinamika Bangsa, berkedudukan di Jalan Jendral Sudirman, Thehok Jambi, yang selanjutnya disebut sebagai</w:t>
      </w:r>
      <w:r w:rsidR="00870CA9">
        <w:rPr>
          <w:rFonts w:ascii="Times New Roman" w:hAnsi="Times New Roman" w:cs="Times New Roman"/>
          <w:color w:val="000000"/>
        </w:rPr>
        <w:t xml:space="preserve"> </w:t>
      </w:r>
      <w:r w:rsidR="00042259" w:rsidRPr="00870CA9">
        <w:rPr>
          <w:rFonts w:ascii="Times New Roman" w:hAnsi="Times New Roman" w:cs="Times New Roman"/>
          <w:color w:val="000000"/>
        </w:rPr>
        <w:t xml:space="preserve"> “</w:t>
      </w:r>
      <w:r w:rsidR="00042259" w:rsidRPr="00870CA9">
        <w:rPr>
          <w:rFonts w:ascii="Times New Roman" w:hAnsi="Times New Roman" w:cs="Times New Roman"/>
          <w:b/>
          <w:color w:val="000000"/>
        </w:rPr>
        <w:t>PIHAK KEDUA</w:t>
      </w:r>
    </w:p>
    <w:p w14:paraId="6A7E19C9" w14:textId="77777777" w:rsidR="00C2113F" w:rsidRPr="00870CA9" w:rsidRDefault="00C2113F" w:rsidP="003E6018">
      <w:pPr>
        <w:spacing w:after="0" w:line="259" w:lineRule="auto"/>
        <w:ind w:left="0" w:right="39" w:firstLine="0"/>
        <w:jc w:val="left"/>
      </w:pPr>
    </w:p>
    <w:p w14:paraId="7E57884D" w14:textId="2A23DE66" w:rsidR="00A243E8" w:rsidRDefault="00000000" w:rsidP="00C16782">
      <w:pPr>
        <w:spacing w:after="327" w:line="276" w:lineRule="auto"/>
        <w:ind w:left="10" w:right="39"/>
      </w:pPr>
      <w:r w:rsidRPr="00A243E8">
        <w:rPr>
          <w:b/>
          <w:bCs/>
        </w:rPr>
        <w:t>PIHAK PERTAMA</w:t>
      </w:r>
      <w:r w:rsidRPr="00A243E8">
        <w:t xml:space="preserve"> dan </w:t>
      </w:r>
      <w:r w:rsidRPr="00A243E8">
        <w:rPr>
          <w:b/>
          <w:bCs/>
        </w:rPr>
        <w:t>PIHAK KEDUA</w:t>
      </w:r>
      <w:r w:rsidRPr="00A243E8">
        <w:t xml:space="preserve">, </w:t>
      </w:r>
      <w:r w:rsidR="00C1221B">
        <w:t xml:space="preserve">selanjutnya disebut </w:t>
      </w:r>
      <w:r w:rsidR="00C1221B">
        <w:rPr>
          <w:b/>
          <w:bCs/>
        </w:rPr>
        <w:t xml:space="preserve">PARA PIHAK </w:t>
      </w:r>
      <w:r w:rsidR="00C1221B">
        <w:t>bersepakat untuk menindaklanjuti Nota Kesepahaman (MoU) antara Universitas Nurdin Hamzah</w:t>
      </w:r>
      <w:r w:rsidR="00C16782">
        <w:t xml:space="preserve"> dengan Universitas Dinamika Bangsa, Nomor : ---------------------- dan Nomor : ------------------------- pada tanggal--------, dengan membuat Perjanjian Kerjasama untuk pendidikan, penelitian, pengabdian kepada masyarakat dan peningkatan sumberdaya manusia dengan ketentuan sebagai berikut:</w:t>
      </w:r>
    </w:p>
    <w:p w14:paraId="52D39E43" w14:textId="77777777" w:rsidR="00C16782" w:rsidRPr="00A243E8" w:rsidRDefault="00C16782" w:rsidP="00C16782">
      <w:pPr>
        <w:spacing w:after="327" w:line="276" w:lineRule="auto"/>
        <w:ind w:left="10" w:right="39"/>
      </w:pPr>
    </w:p>
    <w:p w14:paraId="3B0A14D0" w14:textId="77777777" w:rsidR="00C2113F" w:rsidRPr="00A243E8" w:rsidRDefault="00000000" w:rsidP="00A243E8">
      <w:pPr>
        <w:pStyle w:val="NoSpacing"/>
        <w:spacing w:line="276" w:lineRule="auto"/>
        <w:ind w:left="0" w:right="39" w:firstLine="0"/>
        <w:jc w:val="center"/>
        <w:rPr>
          <w:b/>
          <w:bCs/>
        </w:rPr>
      </w:pPr>
      <w:r w:rsidRPr="00A243E8">
        <w:rPr>
          <w:b/>
          <w:bCs/>
        </w:rPr>
        <w:lastRenderedPageBreak/>
        <w:t>Pasal 1</w:t>
      </w:r>
    </w:p>
    <w:p w14:paraId="3A4C5FAE" w14:textId="007DCFCE" w:rsidR="00C2113F" w:rsidRPr="00C16782" w:rsidRDefault="00CE42C6" w:rsidP="00C16782">
      <w:pPr>
        <w:pStyle w:val="NoSpacing"/>
        <w:spacing w:after="240" w:line="276" w:lineRule="auto"/>
        <w:ind w:left="0" w:right="39" w:firstLine="0"/>
        <w:jc w:val="center"/>
        <w:rPr>
          <w:b/>
          <w:bCs/>
        </w:rPr>
      </w:pPr>
      <w:r w:rsidRPr="00A243E8">
        <w:rPr>
          <w:b/>
          <w:bCs/>
        </w:rPr>
        <w:t>MAKSUD DAN TUJUAN</w:t>
      </w:r>
    </w:p>
    <w:p w14:paraId="1EFF6C3B" w14:textId="271F8071" w:rsidR="00E42036" w:rsidRPr="00C16782" w:rsidRDefault="00C16782" w:rsidP="00A243E8">
      <w:pPr>
        <w:spacing w:after="298" w:line="276" w:lineRule="auto"/>
        <w:ind w:left="10" w:right="39"/>
      </w:pPr>
      <w:r>
        <w:rPr>
          <w:b/>
          <w:bCs/>
        </w:rPr>
        <w:t xml:space="preserve">PARA PIHAK </w:t>
      </w:r>
      <w:r>
        <w:t>sepakat untuk mengadakan Kerjasama dalam memanfaatkan dan mengembangkan Ilmu Pengetahuan dan Teknologi serta Penelitian dan Pengembangan yang saling menguntungkan dan/atau Peningkatan Sumber Daya Manusia untuk kemajuan bersama.</w:t>
      </w:r>
    </w:p>
    <w:p w14:paraId="47E7DAFD" w14:textId="586AF5D4" w:rsidR="00C2113F" w:rsidRPr="00A243E8" w:rsidRDefault="00000000" w:rsidP="00A243E8">
      <w:pPr>
        <w:pStyle w:val="NoSpacing"/>
        <w:spacing w:line="276" w:lineRule="auto"/>
        <w:ind w:left="0" w:right="39" w:firstLine="0"/>
        <w:jc w:val="center"/>
        <w:rPr>
          <w:b/>
          <w:bCs/>
        </w:rPr>
      </w:pPr>
      <w:r w:rsidRPr="00A243E8">
        <w:rPr>
          <w:b/>
          <w:bCs/>
        </w:rPr>
        <w:t xml:space="preserve">Pasal </w:t>
      </w:r>
      <w:r w:rsidR="00C16782">
        <w:rPr>
          <w:b/>
          <w:bCs/>
        </w:rPr>
        <w:t>2</w:t>
      </w:r>
    </w:p>
    <w:p w14:paraId="0F9C390D" w14:textId="6DE15B30" w:rsidR="00E42036" w:rsidRPr="00C16782" w:rsidRDefault="00000000" w:rsidP="00C16782">
      <w:pPr>
        <w:pStyle w:val="NoSpacing"/>
        <w:spacing w:after="240" w:line="276" w:lineRule="auto"/>
        <w:ind w:left="0" w:right="39" w:firstLine="0"/>
        <w:jc w:val="center"/>
        <w:rPr>
          <w:b/>
          <w:bCs/>
        </w:rPr>
      </w:pPr>
      <w:r w:rsidRPr="00A243E8">
        <w:rPr>
          <w:b/>
          <w:bCs/>
        </w:rPr>
        <w:t>RUANG LINGKUP</w:t>
      </w:r>
    </w:p>
    <w:p w14:paraId="5F9CCBFF" w14:textId="171BB81A" w:rsidR="00C16782" w:rsidRPr="00C16782" w:rsidRDefault="00C16782" w:rsidP="00C16782">
      <w:pPr>
        <w:spacing w:after="0" w:line="276" w:lineRule="auto"/>
        <w:ind w:left="0" w:right="39" w:firstLine="0"/>
      </w:pPr>
      <w:r w:rsidRPr="00C16782">
        <w:rPr>
          <w:b/>
          <w:bCs/>
        </w:rPr>
        <w:t>PARA PIHAK</w:t>
      </w:r>
      <w:r w:rsidRPr="00C16782">
        <w:t xml:space="preserve"> sepakat untuk mengadakan pelaksanaan kerjasama dalam pengembangan sesuai dengan fungsi dan kewenangan masing-masing, dengan ruang lingkup sebagai berikut:</w:t>
      </w:r>
    </w:p>
    <w:p w14:paraId="499C8854" w14:textId="2F7951F7" w:rsidR="00C16782" w:rsidRPr="00C16782" w:rsidRDefault="00C16782" w:rsidP="00C16782">
      <w:pPr>
        <w:pStyle w:val="ListParagraph"/>
        <w:numPr>
          <w:ilvl w:val="0"/>
          <w:numId w:val="6"/>
        </w:numPr>
        <w:spacing w:after="295"/>
        <w:ind w:right="39"/>
        <w:rPr>
          <w:rFonts w:ascii="Times New Roman" w:hAnsi="Times New Roman" w:cs="Times New Roman"/>
        </w:rPr>
      </w:pPr>
      <w:r w:rsidRPr="00C16782">
        <w:rPr>
          <w:rFonts w:ascii="Times New Roman" w:hAnsi="Times New Roman" w:cs="Times New Roman"/>
        </w:rPr>
        <w:t>Pendidikan</w:t>
      </w:r>
    </w:p>
    <w:p w14:paraId="27A5E586" w14:textId="0FBE65D2" w:rsidR="00C16782" w:rsidRPr="00C16782" w:rsidRDefault="00C16782" w:rsidP="00C16782">
      <w:pPr>
        <w:pStyle w:val="ListParagraph"/>
        <w:numPr>
          <w:ilvl w:val="0"/>
          <w:numId w:val="6"/>
        </w:numPr>
        <w:spacing w:after="295"/>
        <w:ind w:right="39"/>
        <w:rPr>
          <w:rFonts w:ascii="Times New Roman" w:hAnsi="Times New Roman" w:cs="Times New Roman"/>
        </w:rPr>
      </w:pPr>
      <w:r w:rsidRPr="00C16782">
        <w:rPr>
          <w:rFonts w:ascii="Times New Roman" w:hAnsi="Times New Roman" w:cs="Times New Roman"/>
        </w:rPr>
        <w:t>Penyelenggaraan Seminar – Workshop – Konferensi Ilmiah</w:t>
      </w:r>
    </w:p>
    <w:p w14:paraId="516F53D2" w14:textId="7C2D774C" w:rsidR="00C16782" w:rsidRPr="00C16782" w:rsidRDefault="00C16782" w:rsidP="00C16782">
      <w:pPr>
        <w:pStyle w:val="ListParagraph"/>
        <w:numPr>
          <w:ilvl w:val="0"/>
          <w:numId w:val="6"/>
        </w:numPr>
        <w:spacing w:after="295"/>
        <w:ind w:right="39"/>
        <w:rPr>
          <w:rFonts w:ascii="Times New Roman" w:hAnsi="Times New Roman" w:cs="Times New Roman"/>
        </w:rPr>
      </w:pPr>
      <w:r w:rsidRPr="00C16782">
        <w:rPr>
          <w:rFonts w:ascii="Times New Roman" w:hAnsi="Times New Roman" w:cs="Times New Roman"/>
        </w:rPr>
        <w:t>Penelitian</w:t>
      </w:r>
      <w:r w:rsidR="005836D0">
        <w:rPr>
          <w:rFonts w:ascii="Times New Roman" w:hAnsi="Times New Roman" w:cs="Times New Roman"/>
        </w:rPr>
        <w:t xml:space="preserve"> Bersama</w:t>
      </w:r>
    </w:p>
    <w:p w14:paraId="2844944B" w14:textId="217002C8" w:rsidR="00C16782" w:rsidRPr="00C16782" w:rsidRDefault="00C16782" w:rsidP="00C16782">
      <w:pPr>
        <w:pStyle w:val="ListParagraph"/>
        <w:numPr>
          <w:ilvl w:val="0"/>
          <w:numId w:val="6"/>
        </w:numPr>
        <w:spacing w:after="295"/>
        <w:ind w:right="39"/>
        <w:rPr>
          <w:rFonts w:ascii="Times New Roman" w:hAnsi="Times New Roman" w:cs="Times New Roman"/>
        </w:rPr>
      </w:pPr>
      <w:r w:rsidRPr="00C16782">
        <w:rPr>
          <w:rFonts w:ascii="Times New Roman" w:hAnsi="Times New Roman" w:cs="Times New Roman"/>
        </w:rPr>
        <w:t>Pengabdian Kepada Masyarakat</w:t>
      </w:r>
    </w:p>
    <w:p w14:paraId="43CD26C0" w14:textId="00D03E78" w:rsidR="00C16782" w:rsidRDefault="00C16782" w:rsidP="00C16782">
      <w:pPr>
        <w:pStyle w:val="ListParagraph"/>
        <w:numPr>
          <w:ilvl w:val="0"/>
          <w:numId w:val="6"/>
        </w:numPr>
        <w:spacing w:after="295"/>
        <w:ind w:right="39"/>
        <w:rPr>
          <w:rFonts w:ascii="Times New Roman" w:hAnsi="Times New Roman" w:cs="Times New Roman"/>
        </w:rPr>
      </w:pPr>
      <w:r w:rsidRPr="00C16782">
        <w:rPr>
          <w:rFonts w:ascii="Times New Roman" w:hAnsi="Times New Roman" w:cs="Times New Roman"/>
        </w:rPr>
        <w:t>Peningkatan Sumber Daya Manusia</w:t>
      </w:r>
    </w:p>
    <w:p w14:paraId="6C5A54D5" w14:textId="2E23EEF1"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Penjaminan Mutu Internal</w:t>
      </w:r>
    </w:p>
    <w:p w14:paraId="1164BF0F" w14:textId="1AE69EF1"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Pertukaran Mahasiswa</w:t>
      </w:r>
    </w:p>
    <w:p w14:paraId="00E4EDFF" w14:textId="74191978"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Penugasan Dosen Senior Sebagai Pembina Pada Perguruan Tinggi Yang Membutuhkan</w:t>
      </w:r>
    </w:p>
    <w:p w14:paraId="19B130A4" w14:textId="39928130"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Penerbitan Berkala Ilmiah</w:t>
      </w:r>
    </w:p>
    <w:p w14:paraId="6071668D" w14:textId="57410019"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Permagangan</w:t>
      </w:r>
    </w:p>
    <w:p w14:paraId="67BED129" w14:textId="452AAA8A" w:rsidR="005836D0" w:rsidRDefault="005836D0" w:rsidP="00C16782">
      <w:pPr>
        <w:pStyle w:val="ListParagraph"/>
        <w:numPr>
          <w:ilvl w:val="0"/>
          <w:numId w:val="6"/>
        </w:numPr>
        <w:spacing w:after="295"/>
        <w:ind w:right="39"/>
        <w:rPr>
          <w:rFonts w:ascii="Times New Roman" w:hAnsi="Times New Roman" w:cs="Times New Roman"/>
        </w:rPr>
      </w:pPr>
      <w:r>
        <w:rPr>
          <w:rFonts w:ascii="Times New Roman" w:hAnsi="Times New Roman" w:cs="Times New Roman"/>
        </w:rPr>
        <w:t>Penyelenggaraan Seminar – Worksho[ - Konferensi Ilmiah</w:t>
      </w:r>
    </w:p>
    <w:p w14:paraId="4B5F614B" w14:textId="1C7F83C9" w:rsidR="005836D0" w:rsidRPr="005836D0" w:rsidRDefault="005836D0" w:rsidP="005836D0">
      <w:pPr>
        <w:pStyle w:val="ListParagraph"/>
        <w:numPr>
          <w:ilvl w:val="0"/>
          <w:numId w:val="6"/>
        </w:numPr>
        <w:spacing w:after="295"/>
        <w:ind w:right="39"/>
        <w:rPr>
          <w:rFonts w:ascii="Times New Roman" w:hAnsi="Times New Roman" w:cs="Times New Roman"/>
        </w:rPr>
      </w:pPr>
      <w:r>
        <w:rPr>
          <w:rFonts w:ascii="Times New Roman" w:hAnsi="Times New Roman" w:cs="Times New Roman"/>
        </w:rPr>
        <w:t>Pertukaran Dosen</w:t>
      </w:r>
    </w:p>
    <w:p w14:paraId="77456F0D" w14:textId="79938D32" w:rsidR="00C2113F" w:rsidRPr="00A243E8" w:rsidRDefault="00000000" w:rsidP="00A243E8">
      <w:pPr>
        <w:pStyle w:val="NoSpacing"/>
        <w:spacing w:line="276" w:lineRule="auto"/>
        <w:ind w:left="0" w:right="39" w:firstLine="0"/>
        <w:jc w:val="center"/>
        <w:rPr>
          <w:b/>
          <w:bCs/>
        </w:rPr>
      </w:pPr>
      <w:r w:rsidRPr="00A243E8">
        <w:rPr>
          <w:b/>
          <w:bCs/>
        </w:rPr>
        <w:t xml:space="preserve">Pasal </w:t>
      </w:r>
      <w:r w:rsidR="00C16782">
        <w:rPr>
          <w:b/>
          <w:bCs/>
        </w:rPr>
        <w:t>3</w:t>
      </w:r>
    </w:p>
    <w:p w14:paraId="3DC242EE" w14:textId="77777777" w:rsidR="00E42036" w:rsidRPr="00A243E8" w:rsidRDefault="00000000" w:rsidP="00A243E8">
      <w:pPr>
        <w:pStyle w:val="NoSpacing"/>
        <w:spacing w:line="276" w:lineRule="auto"/>
        <w:ind w:left="0" w:right="39" w:firstLine="0"/>
        <w:jc w:val="center"/>
        <w:rPr>
          <w:b/>
          <w:bCs/>
        </w:rPr>
      </w:pPr>
      <w:r w:rsidRPr="00A243E8">
        <w:rPr>
          <w:b/>
          <w:bCs/>
        </w:rPr>
        <w:t>PELAKSANAAN</w:t>
      </w:r>
    </w:p>
    <w:p w14:paraId="608E6C04" w14:textId="77777777" w:rsidR="00C2113F" w:rsidRPr="00A243E8" w:rsidRDefault="00C2113F" w:rsidP="00A243E8">
      <w:pPr>
        <w:pStyle w:val="NoSpacing"/>
        <w:spacing w:line="276" w:lineRule="auto"/>
        <w:ind w:left="0" w:right="39" w:firstLine="0"/>
        <w:jc w:val="center"/>
        <w:rPr>
          <w:b/>
          <w:bCs/>
        </w:rPr>
      </w:pPr>
    </w:p>
    <w:p w14:paraId="2070DA44" w14:textId="6B416911" w:rsidR="00CE42C6" w:rsidRPr="00C24A27" w:rsidRDefault="00C16782" w:rsidP="00C16782">
      <w:pPr>
        <w:spacing w:after="0" w:line="276" w:lineRule="auto"/>
        <w:ind w:left="0" w:firstLine="0"/>
      </w:pPr>
      <w:r>
        <w:t>Perjanjian kerjasama ini secara operasional yang mencakup hak dan kewajiban baik dan segi teknis maupun administrasi</w:t>
      </w:r>
      <w:r w:rsidR="00C24A27">
        <w:t xml:space="preserve">, kegiatan maupun pembiayaan dan fasilitas yang diperlukan untuk Perjanjian akar diatur lebih lanjut perjanjian tersendiri antara </w:t>
      </w:r>
      <w:r w:rsidR="00C24A27">
        <w:rPr>
          <w:b/>
          <w:bCs/>
        </w:rPr>
        <w:t>PARA PIHAK.</w:t>
      </w:r>
    </w:p>
    <w:p w14:paraId="7B66C1A2" w14:textId="77777777" w:rsidR="00A243E8" w:rsidRPr="00A243E8" w:rsidRDefault="00A243E8" w:rsidP="00A243E8">
      <w:pPr>
        <w:spacing w:after="0" w:line="276" w:lineRule="auto"/>
        <w:ind w:left="425" w:firstLine="0"/>
      </w:pPr>
    </w:p>
    <w:p w14:paraId="1C5C69A2" w14:textId="13D76587" w:rsidR="00C2113F" w:rsidRPr="00A243E8" w:rsidRDefault="00000000" w:rsidP="00A243E8">
      <w:pPr>
        <w:pStyle w:val="NoSpacing"/>
        <w:spacing w:line="276" w:lineRule="auto"/>
        <w:ind w:left="0" w:right="39" w:firstLine="0"/>
        <w:jc w:val="center"/>
        <w:rPr>
          <w:b/>
          <w:bCs/>
        </w:rPr>
      </w:pPr>
      <w:r w:rsidRPr="00A243E8">
        <w:rPr>
          <w:b/>
          <w:bCs/>
        </w:rPr>
        <w:t xml:space="preserve">Pasal </w:t>
      </w:r>
      <w:r w:rsidR="00C24A27">
        <w:rPr>
          <w:b/>
          <w:bCs/>
        </w:rPr>
        <w:t>4</w:t>
      </w:r>
    </w:p>
    <w:p w14:paraId="255A6E4C" w14:textId="00CB0E0E" w:rsidR="00C24A27" w:rsidRDefault="00000000" w:rsidP="00C24A27">
      <w:pPr>
        <w:pStyle w:val="NoSpacing"/>
        <w:spacing w:after="240" w:line="276" w:lineRule="auto"/>
        <w:ind w:left="0" w:right="39" w:firstLine="0"/>
        <w:jc w:val="center"/>
        <w:rPr>
          <w:b/>
          <w:bCs/>
        </w:rPr>
      </w:pPr>
      <w:r w:rsidRPr="00A243E8">
        <w:rPr>
          <w:b/>
          <w:bCs/>
        </w:rPr>
        <w:t>JANGKA WAKTU</w:t>
      </w:r>
    </w:p>
    <w:p w14:paraId="19461062" w14:textId="77777777" w:rsidR="00C24A27" w:rsidRPr="00C24A27" w:rsidRDefault="00C24A27" w:rsidP="00C24A27">
      <w:pPr>
        <w:pStyle w:val="ListParagraph"/>
        <w:numPr>
          <w:ilvl w:val="0"/>
          <w:numId w:val="7"/>
        </w:numPr>
        <w:tabs>
          <w:tab w:val="left" w:pos="680"/>
        </w:tabs>
        <w:spacing w:after="0"/>
        <w:ind w:left="360" w:right="6"/>
        <w:contextualSpacing w:val="0"/>
        <w:jc w:val="both"/>
        <w:rPr>
          <w:rFonts w:ascii="Times New Roman" w:eastAsia="Times New Roman" w:hAnsi="Times New Roman" w:cs="Times New Roman"/>
        </w:rPr>
      </w:pPr>
      <w:r w:rsidRPr="00C24A27">
        <w:rPr>
          <w:rFonts w:ascii="Times New Roman" w:eastAsia="Times New Roman" w:hAnsi="Times New Roman" w:cs="Times New Roman"/>
        </w:rPr>
        <w:t>Perjanjian kerjasama ini berlaku efektif sejak tanggal ditanda tangani oleh PARA PIHAK dan tetap berlaku untuk jangka waktu 5 (Lima) Tahun, kecuali salah satu PIHAK mengajukan pemutusan Perjanjian kerjasama.</w:t>
      </w:r>
    </w:p>
    <w:p w14:paraId="2FEF50FA" w14:textId="77777777" w:rsidR="00C24A27" w:rsidRPr="00C24A27" w:rsidRDefault="00C24A27" w:rsidP="00C24A27">
      <w:pPr>
        <w:tabs>
          <w:tab w:val="left" w:pos="680"/>
        </w:tabs>
        <w:spacing w:line="276" w:lineRule="auto"/>
        <w:ind w:right="6"/>
      </w:pPr>
    </w:p>
    <w:p w14:paraId="0A95C815" w14:textId="3CE79C79" w:rsidR="00A83827" w:rsidRPr="00C24A27" w:rsidRDefault="00C24A27" w:rsidP="00C24A27">
      <w:pPr>
        <w:pStyle w:val="ListParagraph"/>
        <w:numPr>
          <w:ilvl w:val="0"/>
          <w:numId w:val="7"/>
        </w:numPr>
        <w:tabs>
          <w:tab w:val="left" w:pos="680"/>
        </w:tabs>
        <w:ind w:left="360" w:right="6"/>
        <w:contextualSpacing w:val="0"/>
        <w:jc w:val="both"/>
        <w:rPr>
          <w:rFonts w:ascii="Times New Roman" w:eastAsia="Times New Roman" w:hAnsi="Times New Roman" w:cs="Times New Roman"/>
        </w:rPr>
      </w:pPr>
      <w:r w:rsidRPr="00C24A27">
        <w:rPr>
          <w:rFonts w:ascii="Times New Roman" w:eastAsia="Times New Roman" w:hAnsi="Times New Roman" w:cs="Times New Roman"/>
        </w:rPr>
        <w:t>PARA PIHAK dapat mengakhiri Perjanjian kerjasama ini dengan cara memberitahukan secara tertulis dalam waktu 30 (tiga puluh) hari kepada PIHAK yang lainnya tentang pemutusan Pelaksanaan kerjasama tersebut.</w:t>
      </w:r>
    </w:p>
    <w:p w14:paraId="60534484" w14:textId="10672672" w:rsidR="00B1572F" w:rsidRPr="00A243E8" w:rsidRDefault="00B1572F" w:rsidP="00A243E8">
      <w:pPr>
        <w:pStyle w:val="NoSpacing"/>
        <w:spacing w:line="276" w:lineRule="auto"/>
        <w:ind w:left="0" w:right="39" w:firstLine="0"/>
        <w:jc w:val="center"/>
        <w:rPr>
          <w:b/>
          <w:bCs/>
        </w:rPr>
      </w:pPr>
      <w:r w:rsidRPr="00A243E8">
        <w:rPr>
          <w:b/>
          <w:bCs/>
        </w:rPr>
        <w:t xml:space="preserve">Pasal </w:t>
      </w:r>
      <w:r w:rsidR="00C24A27">
        <w:rPr>
          <w:b/>
          <w:bCs/>
        </w:rPr>
        <w:t>5</w:t>
      </w:r>
    </w:p>
    <w:p w14:paraId="75786573" w14:textId="7C5FC5E0" w:rsidR="00B1572F" w:rsidRPr="00A243E8" w:rsidRDefault="00B1572F" w:rsidP="00A243E8">
      <w:pPr>
        <w:pStyle w:val="NoSpacing"/>
        <w:spacing w:line="276" w:lineRule="auto"/>
        <w:ind w:left="0" w:right="39" w:firstLine="0"/>
        <w:jc w:val="center"/>
        <w:rPr>
          <w:b/>
          <w:bCs/>
        </w:rPr>
      </w:pPr>
      <w:r w:rsidRPr="00A243E8">
        <w:rPr>
          <w:b/>
          <w:bCs/>
        </w:rPr>
        <w:t>PE</w:t>
      </w:r>
      <w:r w:rsidR="00926916">
        <w:rPr>
          <w:b/>
          <w:bCs/>
        </w:rPr>
        <w:t>NYELESAIAN PERSELISIHAN</w:t>
      </w:r>
    </w:p>
    <w:p w14:paraId="26D8E364" w14:textId="77777777" w:rsidR="00B1572F" w:rsidRPr="00A243E8" w:rsidRDefault="00B1572F" w:rsidP="00A243E8">
      <w:pPr>
        <w:pStyle w:val="NoSpacing"/>
        <w:spacing w:line="276" w:lineRule="auto"/>
        <w:ind w:left="0" w:right="39" w:firstLine="0"/>
        <w:jc w:val="center"/>
        <w:rPr>
          <w:b/>
          <w:bCs/>
        </w:rPr>
      </w:pPr>
    </w:p>
    <w:p w14:paraId="213B8152" w14:textId="52EC58F4" w:rsidR="00926916" w:rsidRDefault="00C24A27" w:rsidP="00926916">
      <w:pPr>
        <w:spacing w:after="571" w:line="276" w:lineRule="auto"/>
        <w:ind w:left="10" w:right="39"/>
      </w:pPr>
      <w:r>
        <w:t>Apabila dalam melaksanakan Perjanjian Kerjasama ini terdapat perbedaan pendapat akan diselesaikan secara secara musyawarah mufakat. Apabila secara musyawarah tidak mencapai</w:t>
      </w:r>
      <w:r w:rsidR="00926916">
        <w:t xml:space="preserve"> kesepakatan, maka akan diselesaikan melalui arbitrase dan alternative penyelesaikan sengketa.</w:t>
      </w:r>
    </w:p>
    <w:p w14:paraId="5C57E136" w14:textId="77777777" w:rsidR="00926916" w:rsidRDefault="00926916" w:rsidP="00926916">
      <w:pPr>
        <w:spacing w:after="571" w:line="276" w:lineRule="auto"/>
        <w:ind w:left="10" w:right="39"/>
      </w:pPr>
    </w:p>
    <w:p w14:paraId="50D2D6B3" w14:textId="77777777" w:rsidR="00926916" w:rsidRPr="00926916" w:rsidRDefault="00926916" w:rsidP="00926916">
      <w:pPr>
        <w:spacing w:after="571" w:line="276" w:lineRule="auto"/>
        <w:ind w:left="10" w:right="39"/>
      </w:pPr>
    </w:p>
    <w:p w14:paraId="1332CC74" w14:textId="3A047B9E" w:rsidR="00A83827" w:rsidRPr="00A243E8" w:rsidRDefault="00000000" w:rsidP="00A243E8">
      <w:pPr>
        <w:pStyle w:val="NoSpacing"/>
        <w:spacing w:line="276" w:lineRule="auto"/>
        <w:ind w:left="0" w:right="39" w:firstLine="0"/>
        <w:jc w:val="center"/>
        <w:rPr>
          <w:b/>
          <w:bCs/>
        </w:rPr>
      </w:pPr>
      <w:r w:rsidRPr="00A243E8">
        <w:rPr>
          <w:b/>
          <w:bCs/>
        </w:rPr>
        <w:t xml:space="preserve">Pasal </w:t>
      </w:r>
      <w:r w:rsidR="00926916">
        <w:rPr>
          <w:b/>
          <w:bCs/>
        </w:rPr>
        <w:t>6</w:t>
      </w:r>
    </w:p>
    <w:p w14:paraId="1EDA3A76" w14:textId="77777777" w:rsidR="00E42036" w:rsidRPr="00A243E8" w:rsidRDefault="00000000" w:rsidP="00A243E8">
      <w:pPr>
        <w:pStyle w:val="NoSpacing"/>
        <w:spacing w:line="276" w:lineRule="auto"/>
        <w:ind w:left="0" w:right="39" w:firstLine="0"/>
        <w:jc w:val="center"/>
        <w:rPr>
          <w:b/>
          <w:bCs/>
        </w:rPr>
      </w:pPr>
      <w:r w:rsidRPr="00A243E8">
        <w:rPr>
          <w:b/>
          <w:bCs/>
        </w:rPr>
        <w:t>PERSELISIHAN</w:t>
      </w:r>
    </w:p>
    <w:p w14:paraId="35017CD0" w14:textId="77777777" w:rsidR="00A83827" w:rsidRPr="00A243E8" w:rsidRDefault="00A83827" w:rsidP="00A243E8">
      <w:pPr>
        <w:pStyle w:val="NoSpacing"/>
        <w:spacing w:line="276" w:lineRule="auto"/>
        <w:ind w:left="0" w:right="39" w:firstLine="0"/>
      </w:pPr>
    </w:p>
    <w:p w14:paraId="545B8BE5" w14:textId="60E036B5" w:rsidR="00A243E8" w:rsidRPr="00A243E8" w:rsidRDefault="00000000" w:rsidP="00A243E8">
      <w:pPr>
        <w:spacing w:after="321" w:line="276" w:lineRule="auto"/>
        <w:ind w:left="10" w:right="39"/>
      </w:pPr>
      <w:r w:rsidRPr="00A243E8">
        <w:t>Segala perselisihan yang timbul karena adanya perbedaan penafsiran terhadap isi Nota Kesepahaman</w:t>
      </w:r>
      <w:r w:rsidR="00A83827" w:rsidRPr="00A243E8">
        <w:t xml:space="preserve"> ini</w:t>
      </w:r>
      <w:r w:rsidRPr="00A243E8">
        <w:t>, maupun karena hal-hal yang tidak tercantum dalam Nota Kesepahaman ini akan diselesaikan dengan cara musyawarah untuk mencapai mufakat.</w:t>
      </w:r>
    </w:p>
    <w:p w14:paraId="399A9B9D" w14:textId="55E19376" w:rsidR="00A83827" w:rsidRPr="00A243E8" w:rsidRDefault="00000000" w:rsidP="00A243E8">
      <w:pPr>
        <w:pStyle w:val="NoSpacing"/>
        <w:spacing w:line="276" w:lineRule="auto"/>
        <w:ind w:left="0" w:right="39" w:firstLine="0"/>
        <w:jc w:val="center"/>
        <w:rPr>
          <w:b/>
          <w:bCs/>
        </w:rPr>
      </w:pPr>
      <w:r w:rsidRPr="00A243E8">
        <w:rPr>
          <w:b/>
          <w:bCs/>
        </w:rPr>
        <w:t xml:space="preserve">Pasal </w:t>
      </w:r>
      <w:r w:rsidR="00B45000">
        <w:rPr>
          <w:b/>
          <w:bCs/>
        </w:rPr>
        <w:t>7</w:t>
      </w:r>
    </w:p>
    <w:p w14:paraId="7B50A83A" w14:textId="77777777" w:rsidR="00E42036" w:rsidRPr="00A243E8" w:rsidRDefault="00000000" w:rsidP="00A243E8">
      <w:pPr>
        <w:pStyle w:val="NoSpacing"/>
        <w:spacing w:line="276" w:lineRule="auto"/>
        <w:ind w:left="0" w:right="39" w:firstLine="0"/>
        <w:jc w:val="center"/>
        <w:rPr>
          <w:b/>
          <w:bCs/>
        </w:rPr>
      </w:pPr>
      <w:r w:rsidRPr="00A243E8">
        <w:rPr>
          <w:b/>
          <w:bCs/>
        </w:rPr>
        <w:t>PENUTUP</w:t>
      </w:r>
    </w:p>
    <w:p w14:paraId="6052C33D" w14:textId="77777777" w:rsidR="00A83827" w:rsidRPr="00A243E8" w:rsidRDefault="00A83827" w:rsidP="00A243E8">
      <w:pPr>
        <w:pStyle w:val="NoSpacing"/>
        <w:spacing w:line="276" w:lineRule="auto"/>
        <w:ind w:left="0" w:right="39" w:firstLine="0"/>
        <w:jc w:val="center"/>
        <w:rPr>
          <w:b/>
          <w:bCs/>
        </w:rPr>
      </w:pPr>
    </w:p>
    <w:p w14:paraId="6218D2E6" w14:textId="66960697" w:rsidR="00E42036" w:rsidRPr="00A243E8" w:rsidRDefault="00000000" w:rsidP="00A243E8">
      <w:pPr>
        <w:numPr>
          <w:ilvl w:val="0"/>
          <w:numId w:val="3"/>
        </w:numPr>
        <w:spacing w:after="333" w:line="276" w:lineRule="auto"/>
        <w:ind w:right="39" w:hanging="525"/>
      </w:pPr>
      <w:r w:rsidRPr="00A243E8">
        <w:t xml:space="preserve">Hal-hal yang belum diatur dalam </w:t>
      </w:r>
      <w:r w:rsidR="00926916">
        <w:t>Perjanjian Kerjasama</w:t>
      </w:r>
      <w:r w:rsidRPr="00A243E8">
        <w:t xml:space="preserve"> ini akan diatur kemudian </w:t>
      </w:r>
      <w:r w:rsidR="00A83827" w:rsidRPr="00A243E8">
        <w:t xml:space="preserve">hari </w:t>
      </w:r>
      <w:r w:rsidRPr="00A243E8">
        <w:t xml:space="preserve">oleh </w:t>
      </w:r>
      <w:r w:rsidRPr="00A243E8">
        <w:rPr>
          <w:b/>
          <w:bCs/>
        </w:rPr>
        <w:t>PARA PIHAK</w:t>
      </w:r>
      <w:r w:rsidRPr="00A243E8">
        <w:t xml:space="preserve"> dalam suatu kesepakatan tambahan (</w:t>
      </w:r>
      <w:r w:rsidRPr="00A243E8">
        <w:rPr>
          <w:i/>
          <w:iCs/>
        </w:rPr>
        <w:t>Addendum</w:t>
      </w:r>
      <w:r w:rsidRPr="00A243E8">
        <w:t xml:space="preserve">) yang merupakan bagian tidak terpisahkan dari </w:t>
      </w:r>
      <w:r w:rsidR="00926916">
        <w:t>Perjanjian Kerjasama ini.</w:t>
      </w:r>
    </w:p>
    <w:p w14:paraId="6D5FB64A" w14:textId="473C3520" w:rsidR="00E42036" w:rsidRPr="00A243E8" w:rsidRDefault="00926916" w:rsidP="00A243E8">
      <w:pPr>
        <w:numPr>
          <w:ilvl w:val="0"/>
          <w:numId w:val="3"/>
        </w:numPr>
        <w:spacing w:after="288" w:line="276" w:lineRule="auto"/>
        <w:ind w:right="39" w:hanging="525"/>
      </w:pPr>
      <w:r>
        <w:t xml:space="preserve">Perjanjian Kerjasama </w:t>
      </w:r>
      <w:r w:rsidRPr="00A243E8">
        <w:t xml:space="preserve">ini dibuat dalam rangkap 2 (dua), </w:t>
      </w:r>
      <w:r w:rsidR="00A83827" w:rsidRPr="00A243E8">
        <w:t xml:space="preserve">dan </w:t>
      </w:r>
      <w:r w:rsidRPr="00A243E8">
        <w:t xml:space="preserve">masing-masing </w:t>
      </w:r>
      <w:r w:rsidR="00A83827" w:rsidRPr="00A243E8">
        <w:t>disertai materai</w:t>
      </w:r>
      <w:r w:rsidRPr="00A243E8">
        <w:t xml:space="preserve">, dan mempunyai ketentuan dan kekuatan hukum yang sama setelah ditandatangani oleh </w:t>
      </w:r>
      <w:r w:rsidRPr="00A243E8">
        <w:rPr>
          <w:b/>
          <w:bCs/>
        </w:rPr>
        <w:t>PARA PIHAK</w:t>
      </w:r>
      <w:r w:rsidRPr="00A243E8">
        <w:t>.</w:t>
      </w:r>
    </w:p>
    <w:p w14:paraId="0BE134F0" w14:textId="28A159AC" w:rsidR="00E42036" w:rsidRPr="00A243E8" w:rsidRDefault="00000000" w:rsidP="00A243E8">
      <w:pPr>
        <w:spacing w:after="872" w:line="276" w:lineRule="auto"/>
        <w:ind w:left="10" w:right="39"/>
      </w:pPr>
      <w:r w:rsidRPr="00A243E8">
        <w:t xml:space="preserve">Demikian </w:t>
      </w:r>
      <w:r w:rsidR="00D325EC">
        <w:t>Perjanjian Kerjasama</w:t>
      </w:r>
      <w:r w:rsidR="00D325EC" w:rsidRPr="00A243E8">
        <w:t xml:space="preserve"> </w:t>
      </w:r>
      <w:r w:rsidR="00A83827" w:rsidRPr="00A243E8">
        <w:t xml:space="preserve">ini dibuat untuk dipatuhi serta dilaksanakan oleh </w:t>
      </w:r>
      <w:r w:rsidR="00A83827" w:rsidRPr="00A243E8">
        <w:rPr>
          <w:b/>
          <w:bCs/>
        </w:rPr>
        <w:t>PARA PIHAK</w:t>
      </w:r>
      <w:r w:rsidR="00490A01" w:rsidRPr="00A243E8">
        <w:t>.</w:t>
      </w:r>
    </w:p>
    <w:tbl>
      <w:tblPr>
        <w:tblStyle w:val="TableGrid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7656A" w:rsidRPr="00A243E8" w14:paraId="756AF7E7" w14:textId="77777777" w:rsidTr="00C7656A">
        <w:trPr>
          <w:trHeight w:val="20"/>
          <w:jc w:val="center"/>
        </w:trPr>
        <w:tc>
          <w:tcPr>
            <w:tcW w:w="2500" w:type="pct"/>
          </w:tcPr>
          <w:p w14:paraId="59B89EFF" w14:textId="555E2964" w:rsidR="00C7656A" w:rsidRPr="00D325EC" w:rsidRDefault="00D325EC" w:rsidP="00A243E8">
            <w:pPr>
              <w:pStyle w:val="NoSpacing"/>
              <w:spacing w:line="276" w:lineRule="auto"/>
              <w:ind w:left="0" w:right="39" w:firstLine="0"/>
              <w:jc w:val="center"/>
              <w:rPr>
                <w:b/>
                <w:bCs/>
              </w:rPr>
            </w:pPr>
            <w:r w:rsidRPr="00D325EC">
              <w:rPr>
                <w:b/>
                <w:bCs/>
              </w:rPr>
              <w:t>PIHAK PERTAMA,</w:t>
            </w:r>
          </w:p>
          <w:p w14:paraId="1EEC5258" w14:textId="39C51FAC" w:rsidR="00D325EC" w:rsidRPr="00D325EC" w:rsidRDefault="00D325EC" w:rsidP="00A243E8">
            <w:pPr>
              <w:pStyle w:val="NoSpacing"/>
              <w:spacing w:line="276" w:lineRule="auto"/>
              <w:ind w:left="0" w:right="39" w:firstLine="0"/>
              <w:jc w:val="center"/>
              <w:rPr>
                <w:b/>
                <w:bCs/>
              </w:rPr>
            </w:pPr>
            <w:r w:rsidRPr="00D325EC">
              <w:rPr>
                <w:b/>
                <w:bCs/>
              </w:rPr>
              <w:t>FAKULTAS ILMU KOMPUTER</w:t>
            </w:r>
          </w:p>
          <w:p w14:paraId="03D7F226" w14:textId="35C698A4" w:rsidR="00A243E8" w:rsidRPr="00D325EC" w:rsidRDefault="00D325EC" w:rsidP="00A243E8">
            <w:pPr>
              <w:pStyle w:val="NoSpacing"/>
              <w:spacing w:line="276" w:lineRule="auto"/>
              <w:ind w:left="0" w:right="39" w:firstLine="0"/>
              <w:jc w:val="center"/>
              <w:rPr>
                <w:b/>
                <w:bCs/>
              </w:rPr>
            </w:pPr>
            <w:r w:rsidRPr="00D325EC">
              <w:rPr>
                <w:b/>
                <w:bCs/>
              </w:rPr>
              <w:t>UNIVERSITAS NURDIN HAMZAH</w:t>
            </w:r>
          </w:p>
          <w:p w14:paraId="1AB8853D" w14:textId="77777777" w:rsidR="00C7656A" w:rsidRPr="00D325EC" w:rsidRDefault="00C7656A" w:rsidP="00A243E8">
            <w:pPr>
              <w:pStyle w:val="NoSpacing"/>
              <w:spacing w:line="276" w:lineRule="auto"/>
              <w:ind w:right="39"/>
              <w:jc w:val="center"/>
              <w:rPr>
                <w:b/>
                <w:bCs/>
              </w:rPr>
            </w:pPr>
          </w:p>
        </w:tc>
        <w:tc>
          <w:tcPr>
            <w:tcW w:w="2500" w:type="pct"/>
          </w:tcPr>
          <w:p w14:paraId="33DC3E84" w14:textId="41AA7257" w:rsidR="00C7656A" w:rsidRPr="00D325EC" w:rsidRDefault="00D325EC" w:rsidP="00A243E8">
            <w:pPr>
              <w:pStyle w:val="NoSpacing"/>
              <w:spacing w:line="276" w:lineRule="auto"/>
              <w:ind w:left="0" w:right="39" w:firstLine="0"/>
              <w:jc w:val="center"/>
              <w:rPr>
                <w:b/>
                <w:bCs/>
              </w:rPr>
            </w:pPr>
            <w:r w:rsidRPr="00D325EC">
              <w:rPr>
                <w:b/>
                <w:bCs/>
              </w:rPr>
              <w:t>PIHAK KEDUA,</w:t>
            </w:r>
          </w:p>
          <w:p w14:paraId="540379AE" w14:textId="41254522" w:rsidR="00D325EC" w:rsidRPr="00D325EC" w:rsidRDefault="00D325EC" w:rsidP="00A243E8">
            <w:pPr>
              <w:pStyle w:val="NoSpacing"/>
              <w:spacing w:line="276" w:lineRule="auto"/>
              <w:ind w:left="0" w:right="39" w:firstLine="0"/>
              <w:jc w:val="center"/>
              <w:rPr>
                <w:b/>
                <w:bCs/>
              </w:rPr>
            </w:pPr>
            <w:r w:rsidRPr="00D325EC">
              <w:rPr>
                <w:b/>
                <w:bCs/>
              </w:rPr>
              <w:t>FAKULTAS ILMU KOMPUTER</w:t>
            </w:r>
          </w:p>
          <w:p w14:paraId="23572120" w14:textId="3D0D1F41" w:rsidR="00C7656A" w:rsidRPr="00D325EC" w:rsidRDefault="00D325EC" w:rsidP="00A243E8">
            <w:pPr>
              <w:pStyle w:val="NoSpacing"/>
              <w:spacing w:line="276" w:lineRule="auto"/>
              <w:ind w:left="0" w:right="39" w:firstLine="0"/>
              <w:jc w:val="center"/>
              <w:rPr>
                <w:b/>
                <w:bCs/>
              </w:rPr>
            </w:pPr>
            <w:r w:rsidRPr="00D325EC">
              <w:rPr>
                <w:b/>
                <w:bCs/>
              </w:rPr>
              <w:t>UNIVERSITAS DINAMIKA BANGSA</w:t>
            </w:r>
          </w:p>
          <w:p w14:paraId="609E93ED" w14:textId="77777777" w:rsidR="00C7656A" w:rsidRPr="00D325EC" w:rsidRDefault="00C7656A" w:rsidP="00A243E8">
            <w:pPr>
              <w:pStyle w:val="NoSpacing"/>
              <w:spacing w:line="276" w:lineRule="auto"/>
              <w:ind w:left="0" w:right="39" w:firstLine="0"/>
              <w:jc w:val="center"/>
              <w:rPr>
                <w:b/>
                <w:bCs/>
              </w:rPr>
            </w:pPr>
          </w:p>
          <w:p w14:paraId="3E9DD9FE" w14:textId="77777777" w:rsidR="00C7656A" w:rsidRPr="00D325EC" w:rsidRDefault="00C7656A" w:rsidP="00A243E8">
            <w:pPr>
              <w:pStyle w:val="NoSpacing"/>
              <w:spacing w:line="276" w:lineRule="auto"/>
              <w:ind w:left="0" w:right="39" w:firstLine="0"/>
              <w:jc w:val="center"/>
              <w:rPr>
                <w:b/>
                <w:bCs/>
              </w:rPr>
            </w:pPr>
          </w:p>
          <w:p w14:paraId="48C0B885" w14:textId="77777777" w:rsidR="00C7656A" w:rsidRPr="00D325EC" w:rsidRDefault="00C7656A" w:rsidP="00A243E8">
            <w:pPr>
              <w:pStyle w:val="NoSpacing"/>
              <w:spacing w:line="276" w:lineRule="auto"/>
              <w:ind w:left="0" w:right="39" w:firstLine="0"/>
              <w:jc w:val="center"/>
              <w:rPr>
                <w:b/>
                <w:bCs/>
              </w:rPr>
            </w:pPr>
          </w:p>
          <w:p w14:paraId="24739897" w14:textId="77777777" w:rsidR="00C7656A" w:rsidRPr="00D325EC" w:rsidRDefault="00C7656A" w:rsidP="00A243E8">
            <w:pPr>
              <w:pStyle w:val="NoSpacing"/>
              <w:spacing w:line="276" w:lineRule="auto"/>
              <w:ind w:left="0" w:right="39" w:firstLine="0"/>
              <w:jc w:val="center"/>
              <w:rPr>
                <w:b/>
                <w:bCs/>
              </w:rPr>
            </w:pPr>
          </w:p>
          <w:p w14:paraId="01B19D45" w14:textId="77777777" w:rsidR="00C7656A" w:rsidRPr="00D325EC" w:rsidRDefault="00C7656A" w:rsidP="00A243E8">
            <w:pPr>
              <w:pStyle w:val="NoSpacing"/>
              <w:spacing w:line="276" w:lineRule="auto"/>
              <w:ind w:left="0" w:right="39" w:firstLine="0"/>
              <w:jc w:val="center"/>
              <w:rPr>
                <w:b/>
                <w:bCs/>
              </w:rPr>
            </w:pPr>
          </w:p>
          <w:p w14:paraId="15EB0D53" w14:textId="77777777" w:rsidR="00C7656A" w:rsidRPr="00D325EC" w:rsidRDefault="00C7656A" w:rsidP="00A243E8">
            <w:pPr>
              <w:pStyle w:val="NoSpacing"/>
              <w:spacing w:line="276" w:lineRule="auto"/>
              <w:ind w:left="0" w:right="39" w:firstLine="0"/>
              <w:jc w:val="center"/>
              <w:rPr>
                <w:b/>
                <w:bCs/>
              </w:rPr>
            </w:pPr>
          </w:p>
        </w:tc>
      </w:tr>
      <w:tr w:rsidR="00C7656A" w:rsidRPr="00A243E8" w14:paraId="714A38DA" w14:textId="77777777" w:rsidTr="00C7656A">
        <w:trPr>
          <w:trHeight w:val="20"/>
          <w:jc w:val="center"/>
        </w:trPr>
        <w:tc>
          <w:tcPr>
            <w:tcW w:w="2500" w:type="pct"/>
            <w:vAlign w:val="center"/>
          </w:tcPr>
          <w:p w14:paraId="55E7FF0A" w14:textId="77777777" w:rsidR="00C7656A" w:rsidRPr="00D325EC" w:rsidRDefault="00D325EC" w:rsidP="00A243E8">
            <w:pPr>
              <w:pStyle w:val="NoSpacing"/>
              <w:spacing w:line="276" w:lineRule="auto"/>
              <w:ind w:left="0" w:right="39" w:firstLine="0"/>
              <w:jc w:val="center"/>
              <w:rPr>
                <w:b/>
                <w:u w:val="single"/>
              </w:rPr>
            </w:pPr>
            <w:r w:rsidRPr="00D325EC">
              <w:rPr>
                <w:b/>
                <w:u w:val="single"/>
              </w:rPr>
              <w:t>Novhirtamely Kahar, ST., M.Kom</w:t>
            </w:r>
          </w:p>
          <w:p w14:paraId="23B54617" w14:textId="042A2574" w:rsidR="00D325EC" w:rsidRPr="00A243E8" w:rsidRDefault="00D325EC" w:rsidP="00A243E8">
            <w:pPr>
              <w:pStyle w:val="NoSpacing"/>
              <w:spacing w:line="276" w:lineRule="auto"/>
              <w:ind w:left="0" w:right="39" w:firstLine="0"/>
              <w:jc w:val="center"/>
              <w:rPr>
                <w:b/>
                <w:bCs/>
              </w:rPr>
            </w:pPr>
            <w:r>
              <w:rPr>
                <w:b/>
                <w:bCs/>
              </w:rPr>
              <w:t>Dekan</w:t>
            </w:r>
          </w:p>
        </w:tc>
        <w:tc>
          <w:tcPr>
            <w:tcW w:w="2500" w:type="pct"/>
            <w:vAlign w:val="center"/>
          </w:tcPr>
          <w:p w14:paraId="394CF685" w14:textId="77777777" w:rsidR="00C7656A" w:rsidRPr="00D325EC" w:rsidRDefault="00D325EC" w:rsidP="00A243E8">
            <w:pPr>
              <w:pStyle w:val="NoSpacing"/>
              <w:spacing w:line="276" w:lineRule="auto"/>
              <w:ind w:left="0" w:right="39" w:firstLine="0"/>
              <w:jc w:val="center"/>
              <w:rPr>
                <w:b/>
                <w:u w:val="single"/>
              </w:rPr>
            </w:pPr>
            <w:r w:rsidRPr="00D325EC">
              <w:rPr>
                <w:b/>
                <w:u w:val="single"/>
              </w:rPr>
              <w:t>Desi Kisbianty, ST., M.Si</w:t>
            </w:r>
          </w:p>
          <w:p w14:paraId="7C4EACDB" w14:textId="43CF07D1" w:rsidR="00D325EC" w:rsidRPr="00A243E8" w:rsidRDefault="00D325EC" w:rsidP="00A243E8">
            <w:pPr>
              <w:pStyle w:val="NoSpacing"/>
              <w:spacing w:line="276" w:lineRule="auto"/>
              <w:ind w:left="0" w:right="39" w:firstLine="0"/>
              <w:jc w:val="center"/>
              <w:rPr>
                <w:b/>
                <w:bCs/>
              </w:rPr>
            </w:pPr>
            <w:r>
              <w:rPr>
                <w:b/>
                <w:bCs/>
              </w:rPr>
              <w:t>Dekan</w:t>
            </w:r>
          </w:p>
        </w:tc>
      </w:tr>
    </w:tbl>
    <w:p w14:paraId="1A22F1D7" w14:textId="77777777" w:rsidR="0010734E" w:rsidRPr="00870CA9" w:rsidRDefault="0010734E" w:rsidP="00BC3BB8">
      <w:pPr>
        <w:spacing w:after="0"/>
        <w:ind w:left="0" w:right="179" w:firstLine="0"/>
      </w:pPr>
    </w:p>
    <w:p w14:paraId="49A48BD6" w14:textId="77777777" w:rsidR="0010734E" w:rsidRPr="00870CA9" w:rsidRDefault="0010734E" w:rsidP="0010734E">
      <w:pPr>
        <w:spacing w:after="0"/>
        <w:ind w:left="0" w:right="179" w:firstLine="0"/>
      </w:pPr>
    </w:p>
    <w:p w14:paraId="48957C90" w14:textId="77777777" w:rsidR="0010734E" w:rsidRPr="00870CA9" w:rsidRDefault="0010734E" w:rsidP="0010734E">
      <w:pPr>
        <w:spacing w:after="0"/>
        <w:ind w:left="10" w:right="179"/>
      </w:pPr>
    </w:p>
    <w:p w14:paraId="29D888C4" w14:textId="77777777" w:rsidR="0010734E" w:rsidRPr="00870CA9" w:rsidRDefault="0010734E" w:rsidP="0010734E">
      <w:pPr>
        <w:spacing w:after="0"/>
        <w:ind w:left="10" w:right="179"/>
      </w:pPr>
    </w:p>
    <w:p w14:paraId="7303829E" w14:textId="77777777" w:rsidR="0010734E" w:rsidRPr="00870CA9" w:rsidRDefault="0010734E" w:rsidP="0010734E">
      <w:pPr>
        <w:spacing w:after="0"/>
        <w:ind w:left="10" w:right="179"/>
      </w:pPr>
    </w:p>
    <w:p w14:paraId="4D460D66" w14:textId="77777777" w:rsidR="00A83827" w:rsidRPr="00870CA9" w:rsidRDefault="00A83827" w:rsidP="0010734E">
      <w:pPr>
        <w:spacing w:after="0"/>
        <w:ind w:left="0" w:right="179" w:firstLine="0"/>
      </w:pPr>
    </w:p>
    <w:sectPr w:rsidR="00A83827" w:rsidRPr="00870CA9">
      <w:footerReference w:type="even" r:id="rId10"/>
      <w:footerReference w:type="default" r:id="rId11"/>
      <w:footerReference w:type="first" r:id="rId12"/>
      <w:type w:val="continuous"/>
      <w:pgSz w:w="11900" w:h="16820"/>
      <w:pgMar w:top="1402" w:right="1489" w:bottom="1230" w:left="15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F68B" w14:textId="77777777" w:rsidR="00C70EC7" w:rsidRDefault="00C70EC7">
      <w:pPr>
        <w:spacing w:after="0" w:line="240" w:lineRule="auto"/>
      </w:pPr>
      <w:r>
        <w:separator/>
      </w:r>
    </w:p>
  </w:endnote>
  <w:endnote w:type="continuationSeparator" w:id="0">
    <w:p w14:paraId="6338DE46" w14:textId="77777777" w:rsidR="00C70EC7" w:rsidRDefault="00C7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660" w14:textId="77777777" w:rsidR="00E42036" w:rsidRDefault="00000000">
    <w:pPr>
      <w:spacing w:after="0" w:line="259" w:lineRule="auto"/>
      <w:ind w:left="0" w:right="86" w:firstLine="0"/>
      <w:jc w:val="center"/>
    </w:pPr>
    <w:r>
      <w:rPr>
        <w:sz w:val="20"/>
      </w:rPr>
      <w:t xml:space="preserve">Halaman dari </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03BD" w14:textId="77777777" w:rsidR="00E42036" w:rsidRPr="008D5EC4" w:rsidRDefault="00E42036">
    <w:pPr>
      <w:spacing w:after="0" w:line="259" w:lineRule="auto"/>
      <w:ind w:left="0" w:right="86" w:firstLine="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2CA4" w14:textId="77777777" w:rsidR="00E42036" w:rsidRDefault="00000000">
    <w:pPr>
      <w:spacing w:after="0" w:line="259" w:lineRule="auto"/>
      <w:ind w:left="0" w:right="86" w:firstLine="0"/>
      <w:jc w:val="center"/>
    </w:pPr>
    <w:r>
      <w:rPr>
        <w:sz w:val="20"/>
      </w:rPr>
      <w:t xml:space="preserve">Halaman dari </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CF03" w14:textId="77777777" w:rsidR="00C70EC7" w:rsidRDefault="00C70EC7">
      <w:pPr>
        <w:spacing w:after="0" w:line="240" w:lineRule="auto"/>
      </w:pPr>
      <w:r>
        <w:separator/>
      </w:r>
    </w:p>
  </w:footnote>
  <w:footnote w:type="continuationSeparator" w:id="0">
    <w:p w14:paraId="4E9D568A" w14:textId="77777777" w:rsidR="00C70EC7" w:rsidRDefault="00C70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56B4"/>
    <w:multiLevelType w:val="hybridMultilevel"/>
    <w:tmpl w:val="01D24592"/>
    <w:lvl w:ilvl="0" w:tplc="573AA40A">
      <w:start w:val="1"/>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C9ED4">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43EBA">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68682">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2DC90">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2FAD0">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61E56">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62108">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634BE">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AA4182"/>
    <w:multiLevelType w:val="multilevel"/>
    <w:tmpl w:val="21AA4182"/>
    <w:lvl w:ilvl="0">
      <w:start w:val="1"/>
      <w:numFmt w:val="decimal"/>
      <w:lvlText w:val="(%1)"/>
      <w:lvlJc w:val="left"/>
      <w:pPr>
        <w:ind w:left="720" w:hanging="360"/>
      </w:pPr>
      <w:rPr>
        <w:rFonts w:cs="Times New Roman"/>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6BD0CEF"/>
    <w:multiLevelType w:val="hybridMultilevel"/>
    <w:tmpl w:val="F1FA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15091"/>
    <w:multiLevelType w:val="hybridMultilevel"/>
    <w:tmpl w:val="B59E0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DD51EA"/>
    <w:multiLevelType w:val="hybridMultilevel"/>
    <w:tmpl w:val="86423180"/>
    <w:lvl w:ilvl="0" w:tplc="0FC65F22">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1B76ED"/>
    <w:multiLevelType w:val="hybridMultilevel"/>
    <w:tmpl w:val="510A7B2A"/>
    <w:lvl w:ilvl="0" w:tplc="6BA047E4">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8A32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26AC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082A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CB66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4A9E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E8D0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AF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062B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267E10"/>
    <w:multiLevelType w:val="hybridMultilevel"/>
    <w:tmpl w:val="FCE0A836"/>
    <w:lvl w:ilvl="0" w:tplc="A040506A">
      <w:start w:val="1"/>
      <w:numFmt w:val="decimal"/>
      <w:lvlText w:val="(%1)"/>
      <w:lvlJc w:val="left"/>
      <w:pPr>
        <w:ind w:left="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744ECE">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CCA39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6373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A26188">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CE9DA">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006FA">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2016C">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86C57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3642443">
    <w:abstractNumId w:val="5"/>
  </w:num>
  <w:num w:numId="2" w16cid:durableId="835535942">
    <w:abstractNumId w:val="6"/>
  </w:num>
  <w:num w:numId="3" w16cid:durableId="11879728">
    <w:abstractNumId w:val="0"/>
  </w:num>
  <w:num w:numId="4" w16cid:durableId="2020619739">
    <w:abstractNumId w:val="4"/>
  </w:num>
  <w:num w:numId="5" w16cid:durableId="1060321546">
    <w:abstractNumId w:val="1"/>
  </w:num>
  <w:num w:numId="6" w16cid:durableId="644119683">
    <w:abstractNumId w:val="2"/>
  </w:num>
  <w:num w:numId="7" w16cid:durableId="32309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36"/>
    <w:rsid w:val="00042259"/>
    <w:rsid w:val="00057C68"/>
    <w:rsid w:val="000955A4"/>
    <w:rsid w:val="000E3DE0"/>
    <w:rsid w:val="00101026"/>
    <w:rsid w:val="00104FF6"/>
    <w:rsid w:val="0010734E"/>
    <w:rsid w:val="00214BC9"/>
    <w:rsid w:val="00226FB6"/>
    <w:rsid w:val="00274E3C"/>
    <w:rsid w:val="002A43E8"/>
    <w:rsid w:val="002F3D80"/>
    <w:rsid w:val="003273EC"/>
    <w:rsid w:val="00393462"/>
    <w:rsid w:val="003E45C2"/>
    <w:rsid w:val="003E6018"/>
    <w:rsid w:val="0043121E"/>
    <w:rsid w:val="00444A76"/>
    <w:rsid w:val="0048138F"/>
    <w:rsid w:val="00490A01"/>
    <w:rsid w:val="004A3BE3"/>
    <w:rsid w:val="004B28F4"/>
    <w:rsid w:val="004D5B9C"/>
    <w:rsid w:val="005836D0"/>
    <w:rsid w:val="00586BCA"/>
    <w:rsid w:val="0059678C"/>
    <w:rsid w:val="005C084F"/>
    <w:rsid w:val="005D6EF6"/>
    <w:rsid w:val="005F1196"/>
    <w:rsid w:val="00605343"/>
    <w:rsid w:val="006D458A"/>
    <w:rsid w:val="00722F9B"/>
    <w:rsid w:val="0073204A"/>
    <w:rsid w:val="0075410E"/>
    <w:rsid w:val="007638EA"/>
    <w:rsid w:val="00850191"/>
    <w:rsid w:val="00870CA9"/>
    <w:rsid w:val="008C5FD0"/>
    <w:rsid w:val="008D5EC4"/>
    <w:rsid w:val="00926916"/>
    <w:rsid w:val="0095149F"/>
    <w:rsid w:val="00A243E8"/>
    <w:rsid w:val="00A502AC"/>
    <w:rsid w:val="00A73B1C"/>
    <w:rsid w:val="00A83827"/>
    <w:rsid w:val="00B1572F"/>
    <w:rsid w:val="00B45000"/>
    <w:rsid w:val="00BB469F"/>
    <w:rsid w:val="00BC3BB8"/>
    <w:rsid w:val="00C11086"/>
    <w:rsid w:val="00C1221B"/>
    <w:rsid w:val="00C16782"/>
    <w:rsid w:val="00C2113F"/>
    <w:rsid w:val="00C24A27"/>
    <w:rsid w:val="00C532D9"/>
    <w:rsid w:val="00C70EC7"/>
    <w:rsid w:val="00C7656A"/>
    <w:rsid w:val="00CA108F"/>
    <w:rsid w:val="00CA727D"/>
    <w:rsid w:val="00CE42C6"/>
    <w:rsid w:val="00D12119"/>
    <w:rsid w:val="00D325EC"/>
    <w:rsid w:val="00D40DEC"/>
    <w:rsid w:val="00DA2E61"/>
    <w:rsid w:val="00DD5C99"/>
    <w:rsid w:val="00E42036"/>
    <w:rsid w:val="00ED3F07"/>
    <w:rsid w:val="00F07D5E"/>
    <w:rsid w:val="00F1439D"/>
    <w:rsid w:val="00F2176A"/>
    <w:rsid w:val="00F61CB1"/>
    <w:rsid w:val="00F81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100A"/>
  <w15:docId w15:val="{864D4E34-6DA7-4484-8880-02094559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66" w:lineRule="auto"/>
      <w:ind w:left="1989" w:hanging="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58"/>
      <w:jc w:val="center"/>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2"/>
      <w:ind w:left="10" w:right="94"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121E"/>
    <w:pPr>
      <w:spacing w:after="200" w:line="276" w:lineRule="auto"/>
      <w:ind w:left="720" w:firstLine="0"/>
      <w:contextualSpacing/>
      <w:jc w:val="left"/>
    </w:pPr>
    <w:rPr>
      <w:rFonts w:asciiTheme="minorHAnsi" w:eastAsiaTheme="minorEastAsia" w:hAnsiTheme="minorHAnsi" w:cstheme="minorBidi"/>
      <w:color w:val="auto"/>
      <w:lang w:val="en-US" w:eastAsia="en-US"/>
    </w:rPr>
  </w:style>
  <w:style w:type="paragraph" w:styleId="Header">
    <w:name w:val="header"/>
    <w:basedOn w:val="Normal"/>
    <w:link w:val="HeaderChar"/>
    <w:uiPriority w:val="99"/>
    <w:unhideWhenUsed/>
    <w:rsid w:val="008D5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EC4"/>
    <w:rPr>
      <w:rFonts w:ascii="Times New Roman" w:eastAsia="Times New Roman" w:hAnsi="Times New Roman" w:cs="Times New Roman"/>
      <w:color w:val="000000"/>
    </w:rPr>
  </w:style>
  <w:style w:type="table" w:styleId="TableGrid0">
    <w:name w:val="Table Grid"/>
    <w:basedOn w:val="TableNormal"/>
    <w:uiPriority w:val="39"/>
    <w:rsid w:val="00CA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113F"/>
    <w:pPr>
      <w:spacing w:after="0" w:line="240" w:lineRule="auto"/>
      <w:ind w:left="1989" w:hanging="3"/>
      <w:jc w:val="both"/>
    </w:pPr>
    <w:rPr>
      <w:rFonts w:ascii="Times New Roman" w:eastAsia="Times New Roman" w:hAnsi="Times New Roman" w:cs="Times New Roman"/>
      <w:color w:val="000000"/>
    </w:rPr>
  </w:style>
  <w:style w:type="paragraph" w:styleId="CommentText">
    <w:name w:val="annotation text"/>
    <w:basedOn w:val="Normal"/>
    <w:link w:val="CommentTextChar"/>
    <w:uiPriority w:val="99"/>
    <w:unhideWhenUsed/>
    <w:rsid w:val="00850191"/>
    <w:pPr>
      <w:spacing w:after="0" w:line="240" w:lineRule="auto"/>
      <w:ind w:left="0" w:firstLine="0"/>
      <w:jc w:val="left"/>
    </w:pPr>
    <w:rPr>
      <w:rFonts w:eastAsia="SimSun"/>
      <w:color w:val="auto"/>
      <w:sz w:val="20"/>
      <w:szCs w:val="20"/>
      <w:lang w:val="en-US" w:eastAsia="en-US"/>
    </w:rPr>
  </w:style>
  <w:style w:type="character" w:customStyle="1" w:styleId="CommentTextChar">
    <w:name w:val="Comment Text Char"/>
    <w:basedOn w:val="DefaultParagraphFont"/>
    <w:link w:val="CommentText"/>
    <w:uiPriority w:val="99"/>
    <w:rsid w:val="00850191"/>
    <w:rPr>
      <w:rFonts w:ascii="Times New Roman" w:eastAsia="SimSun" w:hAnsi="Times New Roman" w:cs="Times New Roman"/>
      <w:sz w:val="20"/>
      <w:szCs w:val="20"/>
      <w:lang w:val="en-US" w:eastAsia="en-US"/>
    </w:rPr>
  </w:style>
  <w:style w:type="character" w:styleId="CommentReference">
    <w:name w:val="annotation reference"/>
    <w:basedOn w:val="DefaultParagraphFont"/>
    <w:uiPriority w:val="99"/>
    <w:semiHidden/>
    <w:unhideWhenUsed/>
    <w:rsid w:val="002F3D80"/>
    <w:rPr>
      <w:sz w:val="16"/>
      <w:szCs w:val="16"/>
    </w:rPr>
  </w:style>
  <w:style w:type="paragraph" w:styleId="CommentSubject">
    <w:name w:val="annotation subject"/>
    <w:basedOn w:val="CommentText"/>
    <w:next w:val="CommentText"/>
    <w:link w:val="CommentSubjectChar"/>
    <w:uiPriority w:val="99"/>
    <w:semiHidden/>
    <w:unhideWhenUsed/>
    <w:rsid w:val="002F3D80"/>
    <w:pPr>
      <w:spacing w:after="25"/>
      <w:ind w:left="1989" w:hanging="3"/>
      <w:jc w:val="both"/>
    </w:pPr>
    <w:rPr>
      <w:rFonts w:eastAsia="Times New Roman"/>
      <w:b/>
      <w:bCs/>
      <w:color w:val="000000"/>
      <w:lang w:val="en-ID" w:eastAsia="en-ID"/>
    </w:rPr>
  </w:style>
  <w:style w:type="character" w:customStyle="1" w:styleId="CommentSubjectChar">
    <w:name w:val="Comment Subject Char"/>
    <w:basedOn w:val="CommentTextChar"/>
    <w:link w:val="CommentSubject"/>
    <w:uiPriority w:val="99"/>
    <w:semiHidden/>
    <w:rsid w:val="002F3D80"/>
    <w:rPr>
      <w:rFonts w:ascii="Times New Roman" w:eastAsia="Times New Roman" w:hAnsi="Times New Roman" w:cs="Times New Roman"/>
      <w:b/>
      <w:bCs/>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2758-6F86-B041-B307-477CB379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45BW-5e-20230206134426</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45BW-5e-20230206134426</dc:title>
  <dc:subject/>
  <dc:creator>zaklyhanafi@outlook.com</dc:creator>
  <cp:keywords/>
  <cp:lastModifiedBy>Microsoft Office User</cp:lastModifiedBy>
  <cp:revision>23</cp:revision>
  <dcterms:created xsi:type="dcterms:W3CDTF">2023-03-13T06:38:00Z</dcterms:created>
  <dcterms:modified xsi:type="dcterms:W3CDTF">2023-08-11T04:27:00Z</dcterms:modified>
</cp:coreProperties>
</file>